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9E52" w14:textId="1FD5F01E" w:rsidR="00DD60B8" w:rsidRPr="00477BFF" w:rsidRDefault="007C1C9A" w:rsidP="00D52737">
      <w:pPr>
        <w:ind w:right="1188"/>
        <w:jc w:val="both"/>
        <w:rPr>
          <w:rFonts w:ascii="Arial" w:hAnsi="Arial" w:cs="Arial"/>
          <w:b/>
          <w:sz w:val="28"/>
          <w:szCs w:val="28"/>
        </w:rPr>
      </w:pPr>
      <w:bookmarkStart w:id="0" w:name="_GoBack"/>
      <w:bookmarkEnd w:id="0"/>
      <w:r w:rsidRPr="00D52737">
        <w:rPr>
          <w:rFonts w:ascii="Arial" w:hAnsi="Arial" w:cs="Arial"/>
        </w:rPr>
        <w:tab/>
      </w:r>
      <w:r w:rsidR="00026619" w:rsidRPr="00D52737">
        <w:rPr>
          <w:rFonts w:ascii="Arial" w:hAnsi="Arial" w:cs="Arial"/>
        </w:rPr>
        <w:tab/>
      </w:r>
      <w:r w:rsidR="00726AC7" w:rsidRPr="00D52737">
        <w:rPr>
          <w:rFonts w:ascii="Arial" w:hAnsi="Arial" w:cs="Arial"/>
        </w:rPr>
        <w:tab/>
      </w:r>
      <w:r w:rsidR="00726AC7" w:rsidRPr="00D52737">
        <w:rPr>
          <w:rFonts w:ascii="Arial" w:hAnsi="Arial" w:cs="Arial"/>
        </w:rPr>
        <w:tab/>
      </w:r>
      <w:r w:rsidR="007E1CF2">
        <w:rPr>
          <w:rFonts w:ascii="Arial" w:hAnsi="Arial" w:cs="Arial"/>
          <w:b/>
          <w:sz w:val="28"/>
          <w:szCs w:val="28"/>
        </w:rPr>
        <w:t>RIVERDALE MUNICIPALITY</w:t>
      </w:r>
    </w:p>
    <w:p w14:paraId="570C8548" w14:textId="77777777" w:rsidR="00BB0E31" w:rsidRDefault="00BB0E31" w:rsidP="00BB0E31">
      <w:pPr>
        <w:ind w:left="1440" w:right="1188"/>
        <w:jc w:val="both"/>
        <w:rPr>
          <w:rFonts w:ascii="Arial" w:hAnsi="Arial" w:cs="Arial"/>
        </w:rPr>
      </w:pPr>
    </w:p>
    <w:p w14:paraId="1661FEAA" w14:textId="30B96B35" w:rsidR="00BB0E31" w:rsidRPr="00D52737" w:rsidRDefault="00BB0E31" w:rsidP="00865A33">
      <w:pPr>
        <w:ind w:left="1418" w:right="1188"/>
        <w:jc w:val="both"/>
        <w:rPr>
          <w:rFonts w:ascii="Arial" w:hAnsi="Arial" w:cs="Arial"/>
        </w:rPr>
      </w:pPr>
      <w:r w:rsidRPr="00D52737">
        <w:rPr>
          <w:rFonts w:ascii="Arial" w:hAnsi="Arial" w:cs="Arial"/>
        </w:rPr>
        <w:t xml:space="preserve">The minutes of the regular meeting of </w:t>
      </w:r>
      <w:r>
        <w:rPr>
          <w:rFonts w:ascii="Arial" w:hAnsi="Arial" w:cs="Arial"/>
        </w:rPr>
        <w:t>Council for Riverdale Municipality</w:t>
      </w:r>
      <w:r w:rsidRPr="00D52737">
        <w:rPr>
          <w:rFonts w:ascii="Arial" w:hAnsi="Arial" w:cs="Arial"/>
        </w:rPr>
        <w:t xml:space="preserve"> held</w:t>
      </w:r>
      <w:r>
        <w:rPr>
          <w:rFonts w:ascii="Arial" w:hAnsi="Arial" w:cs="Arial"/>
        </w:rPr>
        <w:t xml:space="preserve"> </w:t>
      </w:r>
      <w:r w:rsidRPr="00D52737">
        <w:rPr>
          <w:rFonts w:ascii="Arial" w:hAnsi="Arial" w:cs="Arial"/>
        </w:rPr>
        <w:t xml:space="preserve">in the </w:t>
      </w:r>
      <w:r w:rsidR="005E4294">
        <w:rPr>
          <w:rFonts w:ascii="Arial" w:hAnsi="Arial" w:cs="Arial"/>
        </w:rPr>
        <w:t xml:space="preserve">Riverdale </w:t>
      </w:r>
      <w:r w:rsidR="00042267">
        <w:rPr>
          <w:rFonts w:ascii="Arial" w:hAnsi="Arial" w:cs="Arial"/>
        </w:rPr>
        <w:t>Municipal Council Chamber</w:t>
      </w:r>
      <w:r w:rsidRPr="00D52737">
        <w:rPr>
          <w:rFonts w:ascii="Arial" w:hAnsi="Arial" w:cs="Arial"/>
        </w:rPr>
        <w:t xml:space="preserve"> on the </w:t>
      </w:r>
      <w:r w:rsidR="0075658B">
        <w:rPr>
          <w:rFonts w:ascii="Arial" w:hAnsi="Arial" w:cs="Arial"/>
        </w:rPr>
        <w:t>1st</w:t>
      </w:r>
      <w:r w:rsidR="000148E6">
        <w:rPr>
          <w:rFonts w:ascii="Arial" w:hAnsi="Arial" w:cs="Arial"/>
        </w:rPr>
        <w:t xml:space="preserve"> </w:t>
      </w:r>
      <w:r w:rsidRPr="00D52737">
        <w:rPr>
          <w:rFonts w:ascii="Arial" w:hAnsi="Arial" w:cs="Arial"/>
        </w:rPr>
        <w:t xml:space="preserve">day of </w:t>
      </w:r>
      <w:r w:rsidR="0075658B">
        <w:rPr>
          <w:rFonts w:ascii="Arial" w:hAnsi="Arial" w:cs="Arial"/>
        </w:rPr>
        <w:t>October</w:t>
      </w:r>
      <w:r w:rsidR="00CB7C8F">
        <w:rPr>
          <w:rFonts w:ascii="Arial" w:hAnsi="Arial" w:cs="Arial"/>
        </w:rPr>
        <w:t>,</w:t>
      </w:r>
      <w:r>
        <w:rPr>
          <w:rFonts w:ascii="Arial" w:hAnsi="Arial" w:cs="Arial"/>
        </w:rPr>
        <w:t xml:space="preserve"> 202</w:t>
      </w:r>
      <w:r w:rsidR="00C33BD3">
        <w:rPr>
          <w:rFonts w:ascii="Arial" w:hAnsi="Arial" w:cs="Arial"/>
        </w:rPr>
        <w:t>4</w:t>
      </w:r>
      <w:r w:rsidRPr="00D52737">
        <w:rPr>
          <w:rFonts w:ascii="Arial" w:hAnsi="Arial" w:cs="Arial"/>
        </w:rPr>
        <w:t>.</w:t>
      </w:r>
    </w:p>
    <w:p w14:paraId="48737BA0" w14:textId="77777777" w:rsidR="00BB0E31" w:rsidRPr="00D52737" w:rsidRDefault="00BB0E31" w:rsidP="00865A33">
      <w:pPr>
        <w:ind w:left="1418" w:right="1188" w:firstLine="720"/>
        <w:jc w:val="both"/>
        <w:rPr>
          <w:rFonts w:ascii="Arial" w:hAnsi="Arial" w:cs="Arial"/>
        </w:rPr>
      </w:pPr>
    </w:p>
    <w:p w14:paraId="115A87FD" w14:textId="77777777" w:rsidR="00BB0E31" w:rsidRDefault="00BB0E31" w:rsidP="00865A33">
      <w:pPr>
        <w:ind w:left="1418" w:right="1188"/>
        <w:jc w:val="both"/>
        <w:rPr>
          <w:rFonts w:ascii="Arial" w:hAnsi="Arial" w:cs="Arial"/>
        </w:rPr>
      </w:pPr>
      <w:r w:rsidRPr="00D52737">
        <w:rPr>
          <w:rFonts w:ascii="Arial" w:hAnsi="Arial" w:cs="Arial"/>
        </w:rPr>
        <w:t xml:space="preserve">Mayor </w:t>
      </w:r>
      <w:r>
        <w:rPr>
          <w:rFonts w:ascii="Arial" w:hAnsi="Arial" w:cs="Arial"/>
        </w:rPr>
        <w:t>Heather Lamb</w:t>
      </w:r>
      <w:r w:rsidRPr="00D52737">
        <w:rPr>
          <w:rFonts w:ascii="Arial" w:hAnsi="Arial" w:cs="Arial"/>
        </w:rPr>
        <w:t xml:space="preserve"> called the meeting to order at 6:00 p.m. with the following members of Council in attendance:  </w:t>
      </w:r>
    </w:p>
    <w:p w14:paraId="45D0C002" w14:textId="5729D4A3" w:rsidR="00BB0E31" w:rsidRDefault="00BB0E31" w:rsidP="00865A33">
      <w:pPr>
        <w:ind w:left="1418" w:right="1188" w:firstLine="720"/>
        <w:jc w:val="both"/>
        <w:rPr>
          <w:rFonts w:ascii="Arial" w:hAnsi="Arial" w:cs="Arial"/>
        </w:rPr>
      </w:pPr>
      <w:bookmarkStart w:id="1" w:name="_Hlk170910644"/>
      <w:proofErr w:type="spellStart"/>
      <w:r>
        <w:rPr>
          <w:rFonts w:ascii="Arial" w:hAnsi="Arial" w:cs="Arial"/>
        </w:rPr>
        <w:t>Councillor</w:t>
      </w:r>
      <w:proofErr w:type="spellEnd"/>
      <w:r>
        <w:rPr>
          <w:rFonts w:ascii="Arial" w:hAnsi="Arial" w:cs="Arial"/>
        </w:rPr>
        <w:t xml:space="preserve"> Christa Veitch</w:t>
      </w:r>
      <w:r w:rsidR="007242E3">
        <w:rPr>
          <w:rFonts w:ascii="Arial" w:hAnsi="Arial" w:cs="Arial"/>
        </w:rPr>
        <w:t xml:space="preserve"> </w:t>
      </w:r>
    </w:p>
    <w:p w14:paraId="13FA1A68" w14:textId="30C77F62" w:rsidR="00BB0E31" w:rsidRDefault="00BB0E31" w:rsidP="00865A33">
      <w:pPr>
        <w:ind w:left="1418" w:right="1188" w:firstLine="720"/>
        <w:jc w:val="both"/>
        <w:rPr>
          <w:rFonts w:ascii="Arial" w:hAnsi="Arial" w:cs="Arial"/>
        </w:rPr>
      </w:pPr>
      <w:proofErr w:type="spellStart"/>
      <w:r>
        <w:rPr>
          <w:rFonts w:ascii="Arial" w:hAnsi="Arial" w:cs="Arial"/>
        </w:rPr>
        <w:t>Councillor</w:t>
      </w:r>
      <w:proofErr w:type="spellEnd"/>
      <w:r>
        <w:rPr>
          <w:rFonts w:ascii="Arial" w:hAnsi="Arial" w:cs="Arial"/>
        </w:rPr>
        <w:t xml:space="preserve"> David Creighton </w:t>
      </w:r>
    </w:p>
    <w:p w14:paraId="7CD3CCC9" w14:textId="001BDA0F" w:rsidR="00BB0E31" w:rsidRDefault="00BB0E31" w:rsidP="00865A33">
      <w:pPr>
        <w:ind w:left="1418" w:right="1188" w:firstLine="720"/>
        <w:jc w:val="both"/>
        <w:rPr>
          <w:rFonts w:ascii="Arial" w:hAnsi="Arial" w:cs="Arial"/>
        </w:rPr>
      </w:pPr>
      <w:proofErr w:type="spellStart"/>
      <w:r>
        <w:rPr>
          <w:rFonts w:ascii="Arial" w:hAnsi="Arial" w:cs="Arial"/>
        </w:rPr>
        <w:t>Councillor</w:t>
      </w:r>
      <w:proofErr w:type="spellEnd"/>
      <w:r>
        <w:rPr>
          <w:rFonts w:ascii="Arial" w:hAnsi="Arial" w:cs="Arial"/>
        </w:rPr>
        <w:t xml:space="preserve"> Tyler Pod</w:t>
      </w:r>
    </w:p>
    <w:p w14:paraId="37D9396F" w14:textId="21E8FC7D" w:rsidR="000148E6" w:rsidRDefault="007555F8" w:rsidP="000148E6">
      <w:pPr>
        <w:ind w:right="1188" w:firstLine="720"/>
        <w:jc w:val="both"/>
        <w:rPr>
          <w:rFonts w:ascii="Arial" w:hAnsi="Arial" w:cs="Arial"/>
        </w:rPr>
      </w:pPr>
      <w:r>
        <w:rPr>
          <w:rFonts w:ascii="Arial" w:hAnsi="Arial" w:cs="Arial"/>
        </w:rPr>
        <w:tab/>
      </w:r>
      <w:r w:rsidR="005E4294">
        <w:rPr>
          <w:rFonts w:ascii="Arial" w:hAnsi="Arial" w:cs="Arial"/>
        </w:rPr>
        <w:tab/>
      </w:r>
      <w:bookmarkEnd w:id="1"/>
      <w:proofErr w:type="spellStart"/>
      <w:r w:rsidR="00230D86">
        <w:rPr>
          <w:rFonts w:ascii="Arial" w:hAnsi="Arial" w:cs="Arial"/>
        </w:rPr>
        <w:t>Councillor</w:t>
      </w:r>
      <w:proofErr w:type="spellEnd"/>
      <w:r w:rsidR="00230D86">
        <w:rPr>
          <w:rFonts w:ascii="Arial" w:hAnsi="Arial" w:cs="Arial"/>
        </w:rPr>
        <w:t xml:space="preserve"> Tyson Peters</w:t>
      </w:r>
    </w:p>
    <w:p w14:paraId="3B2E9A87" w14:textId="022B193C" w:rsidR="000148E6" w:rsidRDefault="000148E6" w:rsidP="000148E6">
      <w:pPr>
        <w:ind w:right="1188" w:firstLine="720"/>
        <w:jc w:val="both"/>
        <w:rPr>
          <w:rFonts w:ascii="Arial" w:hAnsi="Arial" w:cs="Arial"/>
        </w:rPr>
      </w:pPr>
      <w:r>
        <w:rPr>
          <w:rFonts w:ascii="Arial" w:hAnsi="Arial" w:cs="Arial"/>
        </w:rPr>
        <w:t xml:space="preserve">         </w:t>
      </w:r>
      <w:r w:rsidR="0075658B">
        <w:rPr>
          <w:rFonts w:ascii="Arial" w:hAnsi="Arial" w:cs="Arial"/>
        </w:rPr>
        <w:tab/>
      </w:r>
      <w:r w:rsidR="0075658B">
        <w:rPr>
          <w:rFonts w:ascii="Arial" w:hAnsi="Arial" w:cs="Arial"/>
        </w:rPr>
        <w:tab/>
      </w:r>
      <w:proofErr w:type="spellStart"/>
      <w:r>
        <w:rPr>
          <w:rFonts w:ascii="Arial" w:hAnsi="Arial" w:cs="Arial"/>
        </w:rPr>
        <w:t>Councillor</w:t>
      </w:r>
      <w:proofErr w:type="spellEnd"/>
      <w:r>
        <w:rPr>
          <w:rFonts w:ascii="Arial" w:hAnsi="Arial" w:cs="Arial"/>
        </w:rPr>
        <w:t xml:space="preserve"> Shawn Mason </w:t>
      </w:r>
    </w:p>
    <w:p w14:paraId="0F4F210C" w14:textId="77777777" w:rsidR="0049244A" w:rsidRDefault="0049244A" w:rsidP="0049244A">
      <w:pPr>
        <w:ind w:right="1188" w:firstLine="720"/>
        <w:jc w:val="both"/>
        <w:rPr>
          <w:rFonts w:ascii="Arial" w:hAnsi="Arial" w:cs="Arial"/>
        </w:rPr>
      </w:pPr>
      <w:r>
        <w:rPr>
          <w:rFonts w:ascii="Arial" w:hAnsi="Arial" w:cs="Arial"/>
        </w:rPr>
        <w:t>Regrets</w:t>
      </w:r>
      <w:r>
        <w:rPr>
          <w:rFonts w:ascii="Arial" w:hAnsi="Arial" w:cs="Arial"/>
        </w:rPr>
        <w:tab/>
      </w:r>
      <w:proofErr w:type="spellStart"/>
      <w:r w:rsidRPr="00424616">
        <w:rPr>
          <w:rFonts w:ascii="Arial" w:hAnsi="Arial" w:cs="Arial"/>
        </w:rPr>
        <w:t>Councillor</w:t>
      </w:r>
      <w:proofErr w:type="spellEnd"/>
      <w:r w:rsidRPr="00424616">
        <w:rPr>
          <w:rFonts w:ascii="Arial" w:hAnsi="Arial" w:cs="Arial"/>
        </w:rPr>
        <w:t xml:space="preserve"> Everett Smith</w:t>
      </w:r>
    </w:p>
    <w:p w14:paraId="4A73D3C2" w14:textId="3B535F13" w:rsidR="0049244A" w:rsidRDefault="0049244A" w:rsidP="000148E6">
      <w:pPr>
        <w:ind w:right="1188" w:firstLine="720"/>
        <w:jc w:val="both"/>
        <w:rPr>
          <w:rFonts w:ascii="Arial" w:hAnsi="Arial" w:cs="Arial"/>
        </w:rPr>
      </w:pPr>
    </w:p>
    <w:p w14:paraId="478933E9" w14:textId="1E4A4407" w:rsidR="005E4294" w:rsidRDefault="005E4294" w:rsidP="00865A33">
      <w:pPr>
        <w:ind w:left="1418" w:right="1188"/>
        <w:jc w:val="both"/>
        <w:rPr>
          <w:rFonts w:ascii="Arial" w:hAnsi="Arial" w:cs="Arial"/>
        </w:rPr>
      </w:pPr>
    </w:p>
    <w:p w14:paraId="75ED181B" w14:textId="3A0851C5" w:rsidR="00BB0E31" w:rsidRPr="00D52737" w:rsidRDefault="007242E3" w:rsidP="00042267">
      <w:pPr>
        <w:ind w:left="720" w:right="1188" w:firstLine="720"/>
        <w:jc w:val="both"/>
        <w:rPr>
          <w:rFonts w:ascii="Arial" w:hAnsi="Arial" w:cs="Arial"/>
        </w:rPr>
      </w:pPr>
      <w:r>
        <w:rPr>
          <w:rFonts w:ascii="Arial" w:hAnsi="Arial" w:cs="Arial"/>
        </w:rPr>
        <w:t xml:space="preserve">Chief </w:t>
      </w:r>
      <w:r w:rsidR="00BB0E31" w:rsidRPr="00D52737">
        <w:rPr>
          <w:rFonts w:ascii="Arial" w:hAnsi="Arial" w:cs="Arial"/>
        </w:rPr>
        <w:t>Administrative</w:t>
      </w:r>
      <w:r w:rsidR="00BB0E31">
        <w:rPr>
          <w:rFonts w:ascii="Arial" w:hAnsi="Arial" w:cs="Arial"/>
        </w:rPr>
        <w:t xml:space="preserve"> </w:t>
      </w:r>
      <w:r w:rsidR="00BB0E31" w:rsidRPr="00D52737">
        <w:rPr>
          <w:rFonts w:ascii="Arial" w:hAnsi="Arial" w:cs="Arial"/>
        </w:rPr>
        <w:t xml:space="preserve">Officer </w:t>
      </w:r>
      <w:r w:rsidR="00460ADE">
        <w:rPr>
          <w:rFonts w:ascii="Arial" w:hAnsi="Arial" w:cs="Arial"/>
        </w:rPr>
        <w:t>Marci Quane</w:t>
      </w:r>
      <w:r w:rsidR="00BB0E31" w:rsidRPr="00D52737">
        <w:rPr>
          <w:rFonts w:ascii="Arial" w:hAnsi="Arial" w:cs="Arial"/>
        </w:rPr>
        <w:t xml:space="preserve"> recorded the minutes.</w:t>
      </w:r>
    </w:p>
    <w:p w14:paraId="23C2C357" w14:textId="77777777" w:rsidR="003756DC" w:rsidRDefault="003756DC" w:rsidP="00865A33">
      <w:pPr>
        <w:ind w:left="1418" w:right="1188" w:firstLine="720"/>
        <w:jc w:val="both"/>
        <w:rPr>
          <w:rFonts w:ascii="Arial" w:hAnsi="Arial" w:cs="Arial"/>
        </w:rPr>
      </w:pPr>
    </w:p>
    <w:p w14:paraId="01CC9A14" w14:textId="57A8E28E" w:rsidR="001A7CDB" w:rsidRPr="00D52737" w:rsidRDefault="001A7CDB" w:rsidP="00042267">
      <w:pPr>
        <w:ind w:right="1188"/>
        <w:jc w:val="both"/>
        <w:rPr>
          <w:rFonts w:ascii="Arial" w:hAnsi="Arial" w:cs="Arial"/>
        </w:rPr>
      </w:pPr>
      <w:bookmarkStart w:id="2" w:name="_Hlk168414811"/>
      <w:r w:rsidRPr="00D52737">
        <w:rPr>
          <w:rFonts w:ascii="Arial" w:hAnsi="Arial" w:cs="Arial"/>
        </w:rPr>
        <w:t>No.</w:t>
      </w:r>
      <w:r w:rsidR="0039193C">
        <w:rPr>
          <w:rFonts w:ascii="Arial" w:hAnsi="Arial" w:cs="Arial"/>
        </w:rPr>
        <w:t xml:space="preserve"> </w:t>
      </w:r>
      <w:r w:rsidR="00896FD0">
        <w:rPr>
          <w:rFonts w:ascii="Arial" w:hAnsi="Arial" w:cs="Arial"/>
        </w:rPr>
        <w:t>205</w:t>
      </w:r>
      <w:r w:rsidR="0039193C">
        <w:rPr>
          <w:rFonts w:ascii="Arial" w:hAnsi="Arial" w:cs="Arial"/>
        </w:rPr>
        <w:t>-2</w:t>
      </w:r>
      <w:r w:rsidR="00C33BD3">
        <w:rPr>
          <w:rFonts w:ascii="Arial" w:hAnsi="Arial" w:cs="Arial"/>
        </w:rPr>
        <w:t>4</w:t>
      </w:r>
      <w:r w:rsidR="0039193C">
        <w:rPr>
          <w:rFonts w:ascii="Arial" w:hAnsi="Arial" w:cs="Arial"/>
        </w:rPr>
        <w:tab/>
      </w:r>
      <w:r w:rsidR="004C6C02">
        <w:rPr>
          <w:rFonts w:ascii="Arial" w:hAnsi="Arial" w:cs="Arial"/>
        </w:rPr>
        <w:t xml:space="preserve">POD – VEITCH </w:t>
      </w:r>
    </w:p>
    <w:bookmarkEnd w:id="2"/>
    <w:p w14:paraId="213FB0F5" w14:textId="70562BF7" w:rsidR="001A7CDB" w:rsidRDefault="001A7CDB" w:rsidP="00865A33">
      <w:pPr>
        <w:ind w:left="1418" w:right="1188"/>
        <w:jc w:val="both"/>
        <w:rPr>
          <w:rFonts w:ascii="Arial" w:hAnsi="Arial" w:cs="Arial"/>
        </w:rPr>
      </w:pPr>
      <w:r w:rsidRPr="00D52737">
        <w:rPr>
          <w:rFonts w:ascii="Arial" w:hAnsi="Arial" w:cs="Arial"/>
        </w:rPr>
        <w:t>Be It Resolved that the regul</w:t>
      </w:r>
      <w:r w:rsidR="00C33BD3">
        <w:rPr>
          <w:rFonts w:ascii="Arial" w:hAnsi="Arial" w:cs="Arial"/>
        </w:rPr>
        <w:t>a</w:t>
      </w:r>
      <w:r w:rsidRPr="00D52737">
        <w:rPr>
          <w:rFonts w:ascii="Arial" w:hAnsi="Arial" w:cs="Arial"/>
        </w:rPr>
        <w:t>r meeting agenda dated</w:t>
      </w:r>
      <w:r w:rsidR="00C33BD3">
        <w:rPr>
          <w:rFonts w:ascii="Arial" w:hAnsi="Arial" w:cs="Arial"/>
        </w:rPr>
        <w:t xml:space="preserve"> </w:t>
      </w:r>
      <w:r w:rsidR="00896FD0">
        <w:rPr>
          <w:rFonts w:ascii="Arial" w:hAnsi="Arial" w:cs="Arial"/>
        </w:rPr>
        <w:t>October 1st</w:t>
      </w:r>
      <w:r w:rsidR="00AB4ADB">
        <w:rPr>
          <w:rFonts w:ascii="Arial" w:hAnsi="Arial" w:cs="Arial"/>
        </w:rPr>
        <w:t>,</w:t>
      </w:r>
      <w:r w:rsidR="00C33BD3">
        <w:rPr>
          <w:rFonts w:ascii="Arial" w:hAnsi="Arial" w:cs="Arial"/>
        </w:rPr>
        <w:t xml:space="preserve"> </w:t>
      </w:r>
      <w:r w:rsidR="00CE382C">
        <w:rPr>
          <w:rFonts w:ascii="Arial" w:hAnsi="Arial" w:cs="Arial"/>
        </w:rPr>
        <w:t>2024,</w:t>
      </w:r>
      <w:r w:rsidR="004C2249">
        <w:rPr>
          <w:rFonts w:ascii="Arial" w:hAnsi="Arial" w:cs="Arial"/>
        </w:rPr>
        <w:t xml:space="preserve"> </w:t>
      </w:r>
      <w:r w:rsidRPr="00D52737">
        <w:rPr>
          <w:rFonts w:ascii="Arial" w:hAnsi="Arial" w:cs="Arial"/>
        </w:rPr>
        <w:t>be adopted as presented</w:t>
      </w:r>
    </w:p>
    <w:p w14:paraId="4404AF3C" w14:textId="609A7F2F" w:rsidR="001A7CDB" w:rsidRPr="00D52737" w:rsidRDefault="001A7CDB" w:rsidP="00865A33">
      <w:pPr>
        <w:ind w:left="1418" w:right="1188"/>
        <w:jc w:val="both"/>
        <w:rPr>
          <w:rFonts w:ascii="Arial" w:hAnsi="Arial" w:cs="Arial"/>
        </w:rPr>
      </w:pPr>
      <w:r w:rsidRPr="00D52737">
        <w:rPr>
          <w:rFonts w:ascii="Arial" w:hAnsi="Arial" w:cs="Arial"/>
        </w:rPr>
        <w:tab/>
        <w:t>Be It Further Resolved that the agenda form part of the minutes.</w:t>
      </w:r>
    </w:p>
    <w:p w14:paraId="193CA4A6" w14:textId="77777777" w:rsidR="00042267" w:rsidRDefault="001A7CDB" w:rsidP="00042267">
      <w:pPr>
        <w:ind w:left="1418" w:right="1188"/>
        <w:jc w:val="both"/>
        <w:rPr>
          <w:rFonts w:ascii="Arial" w:hAnsi="Arial" w:cs="Arial"/>
        </w:rPr>
      </w:pPr>
      <w:r>
        <w:rPr>
          <w:rFonts w:ascii="Arial" w:hAnsi="Arial" w:cs="Arial"/>
        </w:rPr>
        <w:tab/>
      </w:r>
    </w:p>
    <w:p w14:paraId="1E2C5D66" w14:textId="036372ED" w:rsidR="001A7CDB" w:rsidRPr="001A7CDB" w:rsidRDefault="001A7CDB" w:rsidP="00042267">
      <w:pPr>
        <w:ind w:left="1418" w:right="1188"/>
        <w:jc w:val="both"/>
        <w:rPr>
          <w:rFonts w:ascii="Arial" w:hAnsi="Arial" w:cs="Arial"/>
        </w:rPr>
      </w:pPr>
      <w:r w:rsidRPr="001A7CDB">
        <w:rPr>
          <w:rFonts w:ascii="Arial" w:hAnsi="Arial" w:cs="Arial"/>
        </w:rPr>
        <w:t>CARRIED</w:t>
      </w:r>
    </w:p>
    <w:p w14:paraId="2707C8E8" w14:textId="77777777" w:rsidR="001A7CDB" w:rsidRDefault="001A7CDB" w:rsidP="00865A33">
      <w:pPr>
        <w:ind w:left="1418" w:right="1188"/>
        <w:jc w:val="both"/>
        <w:rPr>
          <w:rFonts w:ascii="Arial" w:hAnsi="Arial" w:cs="Arial"/>
        </w:rPr>
      </w:pPr>
    </w:p>
    <w:p w14:paraId="48D35AF8" w14:textId="43B523EE" w:rsidR="00D86C0B" w:rsidRPr="00D52737" w:rsidRDefault="00D86C0B" w:rsidP="00042267">
      <w:pPr>
        <w:ind w:right="1188"/>
        <w:jc w:val="both"/>
        <w:rPr>
          <w:rFonts w:ascii="Arial" w:hAnsi="Arial" w:cs="Arial"/>
        </w:rPr>
      </w:pPr>
      <w:r w:rsidRPr="00D52737">
        <w:rPr>
          <w:rFonts w:ascii="Arial" w:hAnsi="Arial" w:cs="Arial"/>
        </w:rPr>
        <w:t>No.</w:t>
      </w:r>
      <w:r>
        <w:rPr>
          <w:rFonts w:ascii="Arial" w:hAnsi="Arial" w:cs="Arial"/>
        </w:rPr>
        <w:t xml:space="preserve"> </w:t>
      </w:r>
      <w:r w:rsidR="00896FD0">
        <w:rPr>
          <w:rFonts w:ascii="Arial" w:hAnsi="Arial" w:cs="Arial"/>
        </w:rPr>
        <w:t>206-24</w:t>
      </w:r>
      <w:r w:rsidR="00896FD0">
        <w:rPr>
          <w:rFonts w:ascii="Arial" w:hAnsi="Arial" w:cs="Arial"/>
        </w:rPr>
        <w:tab/>
      </w:r>
      <w:r w:rsidR="001E6E5D">
        <w:rPr>
          <w:rFonts w:ascii="Arial" w:hAnsi="Arial" w:cs="Arial"/>
        </w:rPr>
        <w:t>CREIGHTON - PETERS</w:t>
      </w:r>
    </w:p>
    <w:p w14:paraId="260F2209" w14:textId="73DC7E98" w:rsidR="00B370BA" w:rsidRDefault="00C44F08" w:rsidP="00865A33">
      <w:pPr>
        <w:ind w:left="1418" w:right="1188"/>
        <w:jc w:val="both"/>
        <w:rPr>
          <w:rFonts w:ascii="Arial" w:hAnsi="Arial" w:cs="Arial"/>
        </w:rPr>
      </w:pPr>
      <w:r w:rsidRPr="00D52737">
        <w:rPr>
          <w:rFonts w:ascii="Arial" w:hAnsi="Arial" w:cs="Arial"/>
        </w:rPr>
        <w:t xml:space="preserve">Be It Resolved that </w:t>
      </w:r>
      <w:r>
        <w:rPr>
          <w:rFonts w:ascii="Arial" w:hAnsi="Arial" w:cs="Arial"/>
        </w:rPr>
        <w:t>the minutes of</w:t>
      </w:r>
      <w:r w:rsidR="00B87FFC">
        <w:rPr>
          <w:rFonts w:ascii="Arial" w:hAnsi="Arial" w:cs="Arial"/>
        </w:rPr>
        <w:t xml:space="preserve"> </w:t>
      </w:r>
      <w:r w:rsidR="00896FD0">
        <w:rPr>
          <w:rFonts w:ascii="Arial" w:hAnsi="Arial" w:cs="Arial"/>
        </w:rPr>
        <w:t>September 17</w:t>
      </w:r>
      <w:r w:rsidR="000148E6" w:rsidRPr="000148E6">
        <w:rPr>
          <w:rFonts w:ascii="Arial" w:hAnsi="Arial" w:cs="Arial"/>
          <w:vertAlign w:val="superscript"/>
        </w:rPr>
        <w:t>th</w:t>
      </w:r>
      <w:r w:rsidR="000148E6">
        <w:rPr>
          <w:rFonts w:ascii="Arial" w:hAnsi="Arial" w:cs="Arial"/>
        </w:rPr>
        <w:t>, 2024</w:t>
      </w:r>
      <w:r w:rsidR="00B87FFC">
        <w:rPr>
          <w:rFonts w:ascii="Arial" w:hAnsi="Arial" w:cs="Arial"/>
        </w:rPr>
        <w:t xml:space="preserve"> </w:t>
      </w:r>
      <w:r w:rsidR="00B370BA" w:rsidRPr="00D52737">
        <w:rPr>
          <w:rFonts w:ascii="Arial" w:hAnsi="Arial" w:cs="Arial"/>
        </w:rPr>
        <w:t xml:space="preserve">be adopted as </w:t>
      </w:r>
      <w:r w:rsidR="00B370BA">
        <w:rPr>
          <w:rFonts w:ascii="Arial" w:hAnsi="Arial" w:cs="Arial"/>
        </w:rPr>
        <w:t>circulated.</w:t>
      </w:r>
    </w:p>
    <w:p w14:paraId="7EACE5CE" w14:textId="77777777" w:rsidR="00042267" w:rsidRDefault="00042267" w:rsidP="00042267">
      <w:pPr>
        <w:ind w:left="720" w:right="1188" w:firstLine="720"/>
        <w:jc w:val="both"/>
        <w:rPr>
          <w:rFonts w:ascii="Arial" w:hAnsi="Arial" w:cs="Arial"/>
        </w:rPr>
      </w:pPr>
    </w:p>
    <w:p w14:paraId="71F33473" w14:textId="468530C6" w:rsidR="00A14EB4" w:rsidRPr="00C33BD3" w:rsidRDefault="00C44F08" w:rsidP="00042267">
      <w:pPr>
        <w:ind w:left="720" w:right="1188" w:firstLine="720"/>
        <w:jc w:val="both"/>
        <w:rPr>
          <w:rFonts w:ascii="Arial" w:hAnsi="Arial" w:cs="Arial"/>
        </w:rPr>
      </w:pPr>
      <w:r w:rsidRPr="001A7CDB">
        <w:rPr>
          <w:rFonts w:ascii="Arial" w:hAnsi="Arial" w:cs="Arial"/>
        </w:rPr>
        <w:t>CARRIED</w:t>
      </w:r>
    </w:p>
    <w:p w14:paraId="1A3026E0" w14:textId="77777777" w:rsidR="00A14EB4" w:rsidRDefault="00A14EB4" w:rsidP="00865A33">
      <w:pPr>
        <w:ind w:left="1418" w:right="1188"/>
        <w:jc w:val="both"/>
        <w:rPr>
          <w:rFonts w:ascii="Arial" w:hAnsi="Arial" w:cs="Arial"/>
        </w:rPr>
      </w:pPr>
      <w:r>
        <w:rPr>
          <w:rFonts w:ascii="Arial" w:hAnsi="Arial" w:cs="Arial"/>
        </w:rPr>
        <w:tab/>
      </w:r>
      <w:r>
        <w:rPr>
          <w:rFonts w:ascii="Arial" w:hAnsi="Arial" w:cs="Arial"/>
        </w:rPr>
        <w:tab/>
      </w:r>
    </w:p>
    <w:p w14:paraId="6780E771" w14:textId="3288D4E9" w:rsidR="00896FD0" w:rsidRDefault="00896FD0" w:rsidP="00896FD0">
      <w:pPr>
        <w:ind w:right="1188"/>
        <w:jc w:val="both"/>
        <w:rPr>
          <w:rFonts w:ascii="Arial" w:hAnsi="Arial" w:cs="Arial"/>
          <w:b/>
          <w:u w:val="single"/>
        </w:rPr>
      </w:pPr>
      <w:r>
        <w:rPr>
          <w:rFonts w:ascii="Arial" w:hAnsi="Arial" w:cs="Arial"/>
          <w:b/>
        </w:rPr>
        <w:tab/>
      </w:r>
      <w:r>
        <w:rPr>
          <w:rFonts w:ascii="Arial" w:hAnsi="Arial" w:cs="Arial"/>
          <w:b/>
        </w:rPr>
        <w:tab/>
        <w:t xml:space="preserve">4. </w:t>
      </w:r>
      <w:r>
        <w:rPr>
          <w:rFonts w:ascii="Arial" w:hAnsi="Arial" w:cs="Arial"/>
          <w:b/>
          <w:u w:val="single"/>
        </w:rPr>
        <w:t>BOARD OF REVISION:</w:t>
      </w:r>
    </w:p>
    <w:p w14:paraId="43E735B8" w14:textId="77777777" w:rsidR="00FA518D" w:rsidRDefault="00896FD0" w:rsidP="00896FD0">
      <w:pPr>
        <w:ind w:right="1188"/>
        <w:jc w:val="both"/>
        <w:rPr>
          <w:rFonts w:ascii="Arial" w:hAnsi="Arial" w:cs="Arial"/>
          <w:b/>
        </w:rPr>
      </w:pPr>
      <w:r>
        <w:rPr>
          <w:rFonts w:ascii="Arial" w:hAnsi="Arial" w:cs="Arial"/>
          <w:b/>
        </w:rPr>
        <w:tab/>
      </w:r>
      <w:r>
        <w:rPr>
          <w:rFonts w:ascii="Arial" w:hAnsi="Arial" w:cs="Arial"/>
          <w:b/>
        </w:rPr>
        <w:tab/>
      </w:r>
    </w:p>
    <w:p w14:paraId="573BCA71" w14:textId="0781F900" w:rsidR="00896FD0" w:rsidRPr="00F26B97" w:rsidRDefault="00FA518D" w:rsidP="00896FD0">
      <w:pPr>
        <w:ind w:right="1188"/>
        <w:jc w:val="both"/>
        <w:rPr>
          <w:rFonts w:ascii="Arial" w:hAnsi="Arial" w:cs="Arial"/>
          <w:b/>
        </w:rPr>
      </w:pPr>
      <w:r>
        <w:rPr>
          <w:rFonts w:ascii="Arial" w:hAnsi="Arial" w:cs="Arial"/>
          <w:b/>
        </w:rPr>
        <w:tab/>
      </w:r>
      <w:r>
        <w:rPr>
          <w:rFonts w:ascii="Arial" w:hAnsi="Arial" w:cs="Arial"/>
          <w:b/>
        </w:rPr>
        <w:tab/>
      </w:r>
      <w:r w:rsidR="00896FD0">
        <w:rPr>
          <w:rFonts w:ascii="Arial" w:hAnsi="Arial" w:cs="Arial"/>
          <w:b/>
        </w:rPr>
        <w:t>4.1  Application for Appeal – 6:00PM</w:t>
      </w:r>
    </w:p>
    <w:p w14:paraId="2BD23C93" w14:textId="77777777" w:rsidR="00896FD0" w:rsidRDefault="00896FD0" w:rsidP="00896FD0">
      <w:pPr>
        <w:ind w:right="1188"/>
        <w:jc w:val="both"/>
        <w:rPr>
          <w:rFonts w:ascii="Arial" w:hAnsi="Arial" w:cs="Arial"/>
          <w:b/>
          <w:u w:val="single"/>
        </w:rPr>
      </w:pPr>
    </w:p>
    <w:p w14:paraId="3B6A9FFB" w14:textId="2638A417" w:rsidR="00896FD0" w:rsidRPr="00BF4787" w:rsidRDefault="00896FD0" w:rsidP="00896FD0">
      <w:pPr>
        <w:ind w:right="1188"/>
        <w:jc w:val="both"/>
        <w:rPr>
          <w:rFonts w:ascii="Arial" w:hAnsi="Arial" w:cs="Arial"/>
        </w:rPr>
      </w:pPr>
      <w:bookmarkStart w:id="3" w:name="_Hlk178864755"/>
      <w:r>
        <w:rPr>
          <w:rFonts w:ascii="Arial" w:hAnsi="Arial" w:cs="Arial"/>
        </w:rPr>
        <w:t>No. 207-24</w:t>
      </w:r>
      <w:r>
        <w:rPr>
          <w:rFonts w:ascii="Arial" w:hAnsi="Arial" w:cs="Arial"/>
        </w:rPr>
        <w:tab/>
      </w:r>
      <w:r w:rsidR="001E6E5D">
        <w:rPr>
          <w:rFonts w:ascii="Arial" w:hAnsi="Arial" w:cs="Arial"/>
        </w:rPr>
        <w:t>VEITCH - POD</w:t>
      </w:r>
    </w:p>
    <w:p w14:paraId="04882C17" w14:textId="467905FA" w:rsidR="00896FD0" w:rsidRPr="00BB3556" w:rsidRDefault="00896FD0" w:rsidP="00896FD0">
      <w:pPr>
        <w:ind w:left="1440" w:right="1154"/>
        <w:jc w:val="both"/>
        <w:rPr>
          <w:rFonts w:ascii="Arial" w:hAnsi="Arial" w:cs="Arial"/>
        </w:rPr>
      </w:pPr>
      <w:r w:rsidRPr="00BB3556">
        <w:rPr>
          <w:rFonts w:ascii="Arial" w:hAnsi="Arial" w:cs="Arial"/>
        </w:rPr>
        <w:t>Be It Resolved That Council of</w:t>
      </w:r>
      <w:r>
        <w:rPr>
          <w:rFonts w:ascii="Arial" w:hAnsi="Arial" w:cs="Arial"/>
        </w:rPr>
        <w:t xml:space="preserve"> Riverdale</w:t>
      </w:r>
      <w:r w:rsidRPr="00BB3556">
        <w:rPr>
          <w:rFonts w:ascii="Arial" w:hAnsi="Arial" w:cs="Arial"/>
        </w:rPr>
        <w:t xml:space="preserve"> Municipality now recess</w:t>
      </w:r>
      <w:r w:rsidRPr="008C0D5A">
        <w:rPr>
          <w:rFonts w:ascii="Arial" w:hAnsi="Arial" w:cs="Arial"/>
        </w:rPr>
        <w:t xml:space="preserve"> </w:t>
      </w:r>
      <w:r w:rsidRPr="00BB3556">
        <w:rPr>
          <w:rFonts w:ascii="Arial" w:hAnsi="Arial" w:cs="Arial"/>
        </w:rPr>
        <w:t xml:space="preserve">the Regular Meeting to proceed with the Board of Revision </w:t>
      </w:r>
      <w:r>
        <w:rPr>
          <w:rFonts w:ascii="Arial" w:hAnsi="Arial" w:cs="Arial"/>
        </w:rPr>
        <w:t xml:space="preserve">to hear </w:t>
      </w:r>
      <w:r w:rsidRPr="00BB3556">
        <w:rPr>
          <w:rFonts w:ascii="Arial" w:hAnsi="Arial" w:cs="Arial"/>
        </w:rPr>
        <w:t>Appeals on Assessment for 20</w:t>
      </w:r>
      <w:r>
        <w:rPr>
          <w:rFonts w:ascii="Arial" w:hAnsi="Arial" w:cs="Arial"/>
        </w:rPr>
        <w:t>24</w:t>
      </w:r>
      <w:r w:rsidRPr="00BB3556">
        <w:rPr>
          <w:rFonts w:ascii="Arial" w:hAnsi="Arial" w:cs="Arial"/>
        </w:rPr>
        <w:t>.</w:t>
      </w:r>
    </w:p>
    <w:p w14:paraId="771021E7" w14:textId="77777777" w:rsidR="00896FD0" w:rsidRPr="00BF4787" w:rsidRDefault="00896FD0" w:rsidP="00896FD0">
      <w:pPr>
        <w:ind w:right="1188"/>
        <w:jc w:val="both"/>
        <w:rPr>
          <w:rFonts w:ascii="Arial" w:hAnsi="Arial" w:cs="Arial"/>
        </w:rPr>
      </w:pPr>
      <w:r w:rsidRPr="00BF4787">
        <w:rPr>
          <w:rFonts w:ascii="Arial" w:hAnsi="Arial" w:cs="Arial"/>
        </w:rPr>
        <w:tab/>
      </w:r>
      <w:r w:rsidRPr="00BF4787">
        <w:rPr>
          <w:rFonts w:ascii="Arial" w:hAnsi="Arial" w:cs="Arial"/>
        </w:rPr>
        <w:tab/>
      </w:r>
    </w:p>
    <w:p w14:paraId="40F199EC" w14:textId="77777777" w:rsidR="00896FD0" w:rsidRPr="00BF4787" w:rsidRDefault="00896FD0" w:rsidP="00896FD0">
      <w:pPr>
        <w:ind w:left="720" w:right="1188" w:firstLine="720"/>
        <w:jc w:val="both"/>
        <w:rPr>
          <w:rFonts w:ascii="Arial" w:hAnsi="Arial" w:cs="Arial"/>
        </w:rPr>
      </w:pPr>
      <w:r w:rsidRPr="00BF4787">
        <w:rPr>
          <w:rFonts w:ascii="Arial" w:hAnsi="Arial" w:cs="Arial"/>
        </w:rPr>
        <w:t>CARRIED</w:t>
      </w:r>
    </w:p>
    <w:bookmarkEnd w:id="3"/>
    <w:p w14:paraId="0FAAC815" w14:textId="77777777" w:rsidR="00896FD0" w:rsidRDefault="00896FD0" w:rsidP="00896FD0">
      <w:pPr>
        <w:rPr>
          <w:rFonts w:ascii="Arial" w:hAnsi="Arial" w:cs="Arial"/>
        </w:rPr>
      </w:pPr>
    </w:p>
    <w:p w14:paraId="25CA7CD6" w14:textId="379B6110" w:rsidR="00896FD0" w:rsidRDefault="00896FD0" w:rsidP="00896FD0">
      <w:pPr>
        <w:ind w:right="1188"/>
        <w:jc w:val="both"/>
        <w:rPr>
          <w:rFonts w:ascii="Arial" w:hAnsi="Arial" w:cs="Arial"/>
        </w:rPr>
      </w:pPr>
      <w:bookmarkStart w:id="4" w:name="_Hlk178864723"/>
      <w:r>
        <w:rPr>
          <w:rFonts w:ascii="Arial" w:hAnsi="Arial" w:cs="Arial"/>
        </w:rPr>
        <w:t>No. 208-24</w:t>
      </w:r>
      <w:r>
        <w:rPr>
          <w:rFonts w:ascii="Arial" w:hAnsi="Arial" w:cs="Arial"/>
        </w:rPr>
        <w:tab/>
      </w:r>
      <w:r w:rsidR="001E6E5D">
        <w:rPr>
          <w:rFonts w:ascii="Arial" w:hAnsi="Arial" w:cs="Arial"/>
        </w:rPr>
        <w:t>MASON - PETERS</w:t>
      </w:r>
    </w:p>
    <w:p w14:paraId="6423E1DA" w14:textId="0C2DC8AB" w:rsidR="00896FD0" w:rsidRPr="00BF4787" w:rsidRDefault="00896FD0" w:rsidP="00896FD0">
      <w:pPr>
        <w:ind w:left="1440" w:right="1188"/>
        <w:jc w:val="both"/>
        <w:rPr>
          <w:rFonts w:ascii="Arial" w:hAnsi="Arial" w:cs="Arial"/>
        </w:rPr>
      </w:pPr>
      <w:r w:rsidRPr="00BF4787">
        <w:rPr>
          <w:rFonts w:ascii="Arial" w:hAnsi="Arial" w:cs="Arial"/>
        </w:rPr>
        <w:t xml:space="preserve">Be It Resolved that </w:t>
      </w:r>
      <w:r>
        <w:rPr>
          <w:rFonts w:ascii="Arial" w:hAnsi="Arial" w:cs="Arial"/>
        </w:rPr>
        <w:t xml:space="preserve">Council recess the Board of Revision and re-open the regular meeting at </w:t>
      </w:r>
      <w:r w:rsidR="001E6E5D">
        <w:rPr>
          <w:rFonts w:ascii="Arial" w:hAnsi="Arial" w:cs="Arial"/>
        </w:rPr>
        <w:t xml:space="preserve">7:13 </w:t>
      </w:r>
      <w:r>
        <w:rPr>
          <w:rFonts w:ascii="Arial" w:hAnsi="Arial" w:cs="Arial"/>
        </w:rPr>
        <w:t>pm.</w:t>
      </w:r>
    </w:p>
    <w:p w14:paraId="4F9C464E" w14:textId="77777777" w:rsidR="00896FD0" w:rsidRDefault="00896FD0" w:rsidP="00896FD0">
      <w:pPr>
        <w:ind w:right="1188"/>
        <w:jc w:val="both"/>
        <w:rPr>
          <w:rFonts w:ascii="Arial" w:hAnsi="Arial" w:cs="Arial"/>
          <w:b/>
          <w:u w:val="single"/>
        </w:rPr>
      </w:pPr>
    </w:p>
    <w:p w14:paraId="3941FD92" w14:textId="77777777" w:rsidR="00896FD0" w:rsidRPr="00043663" w:rsidRDefault="00896FD0" w:rsidP="00896FD0">
      <w:pPr>
        <w:ind w:right="1188"/>
        <w:jc w:val="both"/>
        <w:rPr>
          <w:rFonts w:ascii="Arial" w:hAnsi="Arial" w:cs="Arial"/>
        </w:rPr>
      </w:pPr>
      <w:r>
        <w:rPr>
          <w:rFonts w:ascii="Arial" w:hAnsi="Arial" w:cs="Arial"/>
          <w:b/>
        </w:rPr>
        <w:tab/>
      </w:r>
      <w:r>
        <w:rPr>
          <w:rFonts w:ascii="Arial" w:hAnsi="Arial" w:cs="Arial"/>
          <w:b/>
        </w:rPr>
        <w:tab/>
      </w:r>
      <w:r>
        <w:rPr>
          <w:rFonts w:ascii="Arial" w:hAnsi="Arial" w:cs="Arial"/>
        </w:rPr>
        <w:t>CARRIED</w:t>
      </w:r>
    </w:p>
    <w:p w14:paraId="33A99EB6" w14:textId="77777777" w:rsidR="00896FD0" w:rsidRDefault="00896FD0" w:rsidP="00896FD0">
      <w:pPr>
        <w:rPr>
          <w:rFonts w:ascii="Arial" w:hAnsi="Arial" w:cs="Arial"/>
        </w:rPr>
      </w:pPr>
    </w:p>
    <w:p w14:paraId="0D3A6956" w14:textId="56F5DC40" w:rsidR="00896FD0" w:rsidRPr="0027324F" w:rsidRDefault="00896FD0" w:rsidP="00896FD0">
      <w:pPr>
        <w:ind w:right="1188"/>
        <w:jc w:val="both"/>
        <w:rPr>
          <w:rFonts w:ascii="Arial" w:hAnsi="Arial" w:cs="Arial"/>
        </w:rPr>
      </w:pPr>
      <w:bookmarkStart w:id="5" w:name="_Hlk178863268"/>
      <w:bookmarkEnd w:id="4"/>
      <w:r w:rsidRPr="0027324F">
        <w:rPr>
          <w:rFonts w:ascii="Arial" w:hAnsi="Arial" w:cs="Arial"/>
        </w:rPr>
        <w:t xml:space="preserve">No. </w:t>
      </w:r>
      <w:r>
        <w:rPr>
          <w:rFonts w:ascii="Arial" w:hAnsi="Arial" w:cs="Arial"/>
        </w:rPr>
        <w:t>209-24</w:t>
      </w:r>
      <w:r>
        <w:rPr>
          <w:rFonts w:ascii="Arial" w:hAnsi="Arial" w:cs="Arial"/>
        </w:rPr>
        <w:tab/>
      </w:r>
      <w:r w:rsidR="001E6E5D">
        <w:rPr>
          <w:rFonts w:ascii="Arial" w:hAnsi="Arial" w:cs="Arial"/>
        </w:rPr>
        <w:t>POD - VEITCH</w:t>
      </w:r>
    </w:p>
    <w:p w14:paraId="14E7CB15" w14:textId="77777777" w:rsidR="00896FD0" w:rsidRPr="0027324F" w:rsidRDefault="00896FD0" w:rsidP="00896FD0">
      <w:pPr>
        <w:rPr>
          <w:rFonts w:ascii="Arial" w:hAnsi="Arial" w:cs="Arial"/>
        </w:rPr>
      </w:pPr>
    </w:p>
    <w:p w14:paraId="1B669902" w14:textId="2375F8D8" w:rsidR="00896FD0" w:rsidRPr="00896FD0" w:rsidRDefault="00896FD0" w:rsidP="00896FD0">
      <w:pPr>
        <w:rPr>
          <w:rFonts w:ascii="Arial" w:hAnsi="Arial" w:cs="Arial"/>
          <w:b/>
        </w:rPr>
      </w:pPr>
      <w:r w:rsidRPr="0027324F">
        <w:rPr>
          <w:rFonts w:ascii="Arial" w:hAnsi="Arial" w:cs="Arial"/>
        </w:rPr>
        <w:tab/>
      </w:r>
      <w:r w:rsidRPr="0027324F">
        <w:rPr>
          <w:rFonts w:ascii="Arial" w:hAnsi="Arial" w:cs="Arial"/>
        </w:rPr>
        <w:tab/>
      </w:r>
      <w:r w:rsidRPr="00896FD0">
        <w:rPr>
          <w:rFonts w:ascii="Arial" w:hAnsi="Arial" w:cs="Arial"/>
          <w:b/>
        </w:rPr>
        <w:t>APPEAL</w:t>
      </w:r>
      <w:r w:rsidR="008D46AD">
        <w:rPr>
          <w:rFonts w:ascii="Arial" w:hAnsi="Arial" w:cs="Arial"/>
          <w:b/>
        </w:rPr>
        <w:t xml:space="preserve"> </w:t>
      </w:r>
      <w:r w:rsidRPr="00896FD0">
        <w:rPr>
          <w:rFonts w:ascii="Arial" w:hAnsi="Arial" w:cs="Arial"/>
          <w:b/>
        </w:rPr>
        <w:t>NO.  01</w:t>
      </w:r>
    </w:p>
    <w:p w14:paraId="4A0893EE" w14:textId="77777777" w:rsidR="00896FD0" w:rsidRPr="0027324F" w:rsidRDefault="00896FD0" w:rsidP="00896FD0">
      <w:pPr>
        <w:rPr>
          <w:rFonts w:ascii="Arial" w:hAnsi="Arial" w:cs="Arial"/>
        </w:rPr>
      </w:pPr>
      <w:r w:rsidRPr="0027324F">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7219E2DE" wp14:editId="66215927">
                <wp:simplePos x="0" y="0"/>
                <wp:positionH relativeFrom="column">
                  <wp:posOffset>1257300</wp:posOffset>
                </wp:positionH>
                <wp:positionV relativeFrom="paragraph">
                  <wp:posOffset>2540</wp:posOffset>
                </wp:positionV>
                <wp:extent cx="571500" cy="0"/>
                <wp:effectExtent l="9525" t="8255" r="9525" b="1079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FD14"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pt" to="2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SP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"/>
            </w:pict>
          </mc:Fallback>
        </mc:AlternateContent>
      </w:r>
      <w:r w:rsidRPr="0027324F">
        <w:rPr>
          <w:rFonts w:ascii="Arial" w:hAnsi="Arial" w:cs="Arial"/>
        </w:rPr>
        <w:t xml:space="preserve"> </w:t>
      </w:r>
    </w:p>
    <w:p w14:paraId="2EB3722C" w14:textId="5713CABB" w:rsidR="00896FD0" w:rsidRDefault="00896FD0" w:rsidP="001E6E5D">
      <w:pPr>
        <w:ind w:left="1440" w:right="1154"/>
        <w:jc w:val="both"/>
        <w:rPr>
          <w:rFonts w:ascii="Arial" w:hAnsi="Arial" w:cs="Arial"/>
        </w:rPr>
      </w:pPr>
      <w:r w:rsidRPr="0027324F">
        <w:rPr>
          <w:rFonts w:ascii="Arial" w:hAnsi="Arial" w:cs="Arial"/>
        </w:rPr>
        <w:t xml:space="preserve">Whereas </w:t>
      </w:r>
      <w:r w:rsidR="001E6E5D">
        <w:rPr>
          <w:rFonts w:ascii="Arial" w:hAnsi="Arial" w:cs="Arial"/>
        </w:rPr>
        <w:t>Lukas Scheepers</w:t>
      </w:r>
      <w:r w:rsidRPr="0027324F">
        <w:rPr>
          <w:rFonts w:ascii="Arial" w:hAnsi="Arial" w:cs="Arial"/>
        </w:rPr>
        <w:t xml:space="preserve"> has made application to the Board of Revision for a revision of the assessment to roll n</w:t>
      </w:r>
      <w:r w:rsidR="001E6E5D">
        <w:rPr>
          <w:rFonts w:ascii="Arial" w:hAnsi="Arial" w:cs="Arial"/>
        </w:rPr>
        <w:t xml:space="preserve">umbers 144000, 144100, 144150, 144300, 147600 </w:t>
      </w:r>
      <w:r w:rsidRPr="0027324F">
        <w:rPr>
          <w:rFonts w:ascii="Arial" w:hAnsi="Arial" w:cs="Arial"/>
        </w:rPr>
        <w:t xml:space="preserve">on the </w:t>
      </w:r>
      <w:bookmarkStart w:id="6" w:name="_Hlk178864621"/>
      <w:r w:rsidRPr="0027324F">
        <w:rPr>
          <w:rFonts w:ascii="Arial" w:hAnsi="Arial" w:cs="Arial"/>
        </w:rPr>
        <w:t>grounds that the assessment</w:t>
      </w:r>
      <w:r w:rsidR="001E6E5D">
        <w:rPr>
          <w:rFonts w:ascii="Arial" w:hAnsi="Arial" w:cs="Arial"/>
        </w:rPr>
        <w:t xml:space="preserve"> does not reflect the use of the land, and that the assessed value of the land is too </w:t>
      </w:r>
      <w:r w:rsidRPr="0027324F">
        <w:rPr>
          <w:rFonts w:ascii="Arial" w:hAnsi="Arial" w:cs="Arial"/>
        </w:rPr>
        <w:t>high</w:t>
      </w:r>
      <w:r w:rsidR="001E6E5D">
        <w:rPr>
          <w:rFonts w:ascii="Arial" w:hAnsi="Arial" w:cs="Arial"/>
        </w:rPr>
        <w:t>;</w:t>
      </w:r>
    </w:p>
    <w:bookmarkEnd w:id="6"/>
    <w:p w14:paraId="2D555BD9" w14:textId="3EB16D99" w:rsidR="00C25ADB" w:rsidRDefault="00C25ADB" w:rsidP="001E6E5D">
      <w:pPr>
        <w:ind w:left="1440" w:right="1154"/>
        <w:jc w:val="both"/>
        <w:rPr>
          <w:rFonts w:ascii="Arial" w:hAnsi="Arial" w:cs="Arial"/>
          <w:b/>
          <w:i/>
        </w:rPr>
      </w:pPr>
    </w:p>
    <w:p w14:paraId="37C65149" w14:textId="45D6F2D8" w:rsidR="00C25ADB" w:rsidRPr="00C25ADB" w:rsidRDefault="00C25ADB" w:rsidP="001E6E5D">
      <w:pPr>
        <w:ind w:left="1440" w:right="1154"/>
        <w:jc w:val="both"/>
        <w:rPr>
          <w:rFonts w:ascii="Arial" w:hAnsi="Arial" w:cs="Arial"/>
        </w:rPr>
      </w:pPr>
      <w:r>
        <w:rPr>
          <w:rFonts w:ascii="Arial" w:hAnsi="Arial" w:cs="Arial"/>
        </w:rPr>
        <w:t>After hearing representation and considering all documentation provided;</w:t>
      </w:r>
    </w:p>
    <w:p w14:paraId="352FBCE1" w14:textId="77777777" w:rsidR="00896FD0" w:rsidRPr="0027324F" w:rsidRDefault="00896FD0" w:rsidP="00896FD0">
      <w:pPr>
        <w:ind w:right="1579"/>
        <w:jc w:val="both"/>
        <w:rPr>
          <w:rFonts w:ascii="Arial" w:hAnsi="Arial" w:cs="Arial"/>
        </w:rPr>
      </w:pPr>
    </w:p>
    <w:p w14:paraId="036DD4BD" w14:textId="05827F26" w:rsidR="00896FD0" w:rsidRDefault="00896FD0" w:rsidP="00896FD0">
      <w:pPr>
        <w:jc w:val="both"/>
        <w:rPr>
          <w:rFonts w:ascii="Arial" w:hAnsi="Arial" w:cs="Arial"/>
        </w:rPr>
      </w:pPr>
      <w:r w:rsidRPr="0027324F">
        <w:rPr>
          <w:rFonts w:ascii="Arial" w:hAnsi="Arial" w:cs="Arial"/>
        </w:rPr>
        <w:tab/>
      </w:r>
      <w:r w:rsidRPr="0027324F">
        <w:rPr>
          <w:rFonts w:ascii="Arial" w:hAnsi="Arial" w:cs="Arial"/>
        </w:rPr>
        <w:tab/>
        <w:t>Therefore, Be It Resolved That</w:t>
      </w:r>
      <w:r w:rsidR="001E6E5D">
        <w:rPr>
          <w:rFonts w:ascii="Arial" w:hAnsi="Arial" w:cs="Arial"/>
        </w:rPr>
        <w:t xml:space="preserve"> </w:t>
      </w:r>
      <w:r w:rsidR="008A0902">
        <w:rPr>
          <w:rFonts w:ascii="Arial" w:hAnsi="Arial" w:cs="Arial"/>
        </w:rPr>
        <w:t xml:space="preserve">there is no change to the assessment for the </w:t>
      </w:r>
      <w:r w:rsidR="008A0902">
        <w:rPr>
          <w:rFonts w:ascii="Arial" w:hAnsi="Arial" w:cs="Arial"/>
        </w:rPr>
        <w:tab/>
      </w:r>
      <w:r w:rsidR="008A0902">
        <w:rPr>
          <w:rFonts w:ascii="Arial" w:hAnsi="Arial" w:cs="Arial"/>
        </w:rPr>
        <w:tab/>
        <w:t>year 2024</w:t>
      </w:r>
      <w:r w:rsidR="00C25ADB">
        <w:rPr>
          <w:rFonts w:ascii="Arial" w:hAnsi="Arial" w:cs="Arial"/>
        </w:rPr>
        <w:t xml:space="preserve"> on Rolls 144000, 144100, 144150, 144300, 147600</w:t>
      </w:r>
      <w:r w:rsidR="008A0902">
        <w:rPr>
          <w:rFonts w:ascii="Arial" w:hAnsi="Arial" w:cs="Arial"/>
        </w:rPr>
        <w:t>.</w:t>
      </w:r>
    </w:p>
    <w:p w14:paraId="7A54856E" w14:textId="77777777" w:rsidR="00C25ADB" w:rsidRPr="0027324F" w:rsidRDefault="00C25ADB" w:rsidP="00896FD0">
      <w:pPr>
        <w:jc w:val="both"/>
        <w:rPr>
          <w:rFonts w:ascii="Arial" w:hAnsi="Arial" w:cs="Arial"/>
        </w:rPr>
      </w:pPr>
    </w:p>
    <w:p w14:paraId="78DA3A55" w14:textId="77777777" w:rsidR="00896FD0" w:rsidRDefault="00896FD0" w:rsidP="00896FD0">
      <w:pPr>
        <w:ind w:left="720" w:firstLine="720"/>
        <w:rPr>
          <w:rFonts w:ascii="Arial" w:hAnsi="Arial" w:cs="Arial"/>
        </w:rPr>
      </w:pPr>
      <w:r w:rsidRPr="0027324F">
        <w:rPr>
          <w:rFonts w:ascii="Arial" w:hAnsi="Arial" w:cs="Arial"/>
        </w:rPr>
        <w:t>CARRIED</w:t>
      </w:r>
    </w:p>
    <w:bookmarkEnd w:id="5"/>
    <w:p w14:paraId="66FCC1BE" w14:textId="77777777" w:rsidR="00896FD0" w:rsidRDefault="00896FD0" w:rsidP="00896FD0">
      <w:pPr>
        <w:ind w:left="720" w:firstLine="720"/>
        <w:rPr>
          <w:rFonts w:ascii="Arial" w:hAnsi="Arial" w:cs="Arial"/>
        </w:rPr>
      </w:pPr>
    </w:p>
    <w:p w14:paraId="310F65C8" w14:textId="5B874472" w:rsidR="00C25ADB" w:rsidRPr="008D46AD" w:rsidRDefault="00C25ADB" w:rsidP="00C25ADB">
      <w:pPr>
        <w:ind w:right="1188"/>
        <w:jc w:val="both"/>
        <w:rPr>
          <w:rFonts w:ascii="Arial" w:hAnsi="Arial" w:cs="Arial"/>
          <w:b/>
        </w:rPr>
      </w:pPr>
      <w:r>
        <w:rPr>
          <w:rFonts w:ascii="Arial" w:hAnsi="Arial" w:cs="Arial"/>
          <w:b/>
        </w:rPr>
        <w:tab/>
      </w:r>
      <w:r>
        <w:rPr>
          <w:rFonts w:ascii="Arial" w:hAnsi="Arial" w:cs="Arial"/>
          <w:b/>
        </w:rPr>
        <w:tab/>
      </w:r>
      <w:r w:rsidRPr="008D46AD">
        <w:rPr>
          <w:rFonts w:ascii="Arial" w:hAnsi="Arial" w:cs="Arial"/>
          <w:b/>
        </w:rPr>
        <w:t xml:space="preserve">5. </w:t>
      </w:r>
      <w:r w:rsidRPr="008D46AD">
        <w:rPr>
          <w:rFonts w:ascii="Arial" w:hAnsi="Arial" w:cs="Arial"/>
          <w:b/>
          <w:caps/>
          <w:u w:val="single"/>
        </w:rPr>
        <w:t>Delegation/Public Hearings:</w:t>
      </w:r>
    </w:p>
    <w:p w14:paraId="36C07E07" w14:textId="77777777" w:rsidR="00C25ADB" w:rsidRDefault="00C25ADB" w:rsidP="00C25ADB">
      <w:pPr>
        <w:ind w:right="962"/>
        <w:rPr>
          <w:rFonts w:ascii="Arial" w:hAnsi="Arial" w:cs="Arial"/>
        </w:rPr>
      </w:pPr>
      <w:r>
        <w:rPr>
          <w:rFonts w:ascii="Arial" w:hAnsi="Arial" w:cs="Arial"/>
        </w:rPr>
        <w:tab/>
      </w:r>
      <w:r>
        <w:rPr>
          <w:rFonts w:ascii="Arial" w:hAnsi="Arial" w:cs="Arial"/>
        </w:rPr>
        <w:tab/>
      </w:r>
      <w:r>
        <w:rPr>
          <w:rFonts w:ascii="Arial" w:hAnsi="Arial" w:cs="Arial"/>
        </w:rPr>
        <w:tab/>
      </w:r>
    </w:p>
    <w:p w14:paraId="11AF9A41" w14:textId="77777777" w:rsidR="00C25ADB" w:rsidRPr="008D46AD" w:rsidRDefault="00C25ADB" w:rsidP="00C25ADB">
      <w:pPr>
        <w:ind w:right="962"/>
        <w:rPr>
          <w:rFonts w:ascii="Arial" w:hAnsi="Arial" w:cs="Arial"/>
          <w:b/>
        </w:rPr>
      </w:pPr>
      <w:r>
        <w:rPr>
          <w:rFonts w:ascii="Arial" w:hAnsi="Arial" w:cs="Arial"/>
          <w:b/>
        </w:rPr>
        <w:tab/>
      </w:r>
      <w:r>
        <w:rPr>
          <w:rFonts w:ascii="Arial" w:hAnsi="Arial" w:cs="Arial"/>
          <w:b/>
        </w:rPr>
        <w:tab/>
      </w:r>
      <w:r w:rsidRPr="008D46AD">
        <w:rPr>
          <w:rFonts w:ascii="Arial" w:hAnsi="Arial" w:cs="Arial"/>
          <w:b/>
        </w:rPr>
        <w:t xml:space="preserve">5.1 </w:t>
      </w:r>
      <w:proofErr w:type="spellStart"/>
      <w:r w:rsidRPr="008D46AD">
        <w:rPr>
          <w:rFonts w:ascii="Arial" w:hAnsi="Arial" w:cs="Arial"/>
          <w:b/>
        </w:rPr>
        <w:t>Sensus</w:t>
      </w:r>
      <w:proofErr w:type="spellEnd"/>
      <w:r w:rsidRPr="008D46AD">
        <w:rPr>
          <w:rFonts w:ascii="Arial" w:hAnsi="Arial" w:cs="Arial"/>
          <w:b/>
        </w:rPr>
        <w:t xml:space="preserve"> Chartered Professional Accountants, </w:t>
      </w:r>
    </w:p>
    <w:p w14:paraId="18BD5C93" w14:textId="1D658C5E" w:rsidR="00C25ADB" w:rsidRPr="008D46AD" w:rsidRDefault="00C25ADB" w:rsidP="00C25ADB">
      <w:pPr>
        <w:ind w:right="962"/>
        <w:rPr>
          <w:rFonts w:ascii="Arial" w:hAnsi="Arial" w:cs="Arial"/>
          <w:b/>
        </w:rPr>
      </w:pPr>
      <w:r w:rsidRPr="008D46AD">
        <w:rPr>
          <w:rFonts w:ascii="Arial" w:hAnsi="Arial" w:cs="Arial"/>
          <w:b/>
        </w:rPr>
        <w:tab/>
      </w:r>
      <w:r w:rsidRPr="008D46AD">
        <w:rPr>
          <w:rFonts w:ascii="Arial" w:hAnsi="Arial" w:cs="Arial"/>
          <w:b/>
        </w:rPr>
        <w:tab/>
        <w:t>2022 Audit</w:t>
      </w:r>
      <w:r>
        <w:rPr>
          <w:rFonts w:ascii="Arial" w:hAnsi="Arial" w:cs="Arial"/>
          <w:b/>
        </w:rPr>
        <w:t xml:space="preserve"> Report</w:t>
      </w:r>
      <w:r w:rsidRPr="008D46AD">
        <w:rPr>
          <w:rFonts w:ascii="Arial" w:hAnsi="Arial" w:cs="Arial"/>
          <w:b/>
        </w:rPr>
        <w:t xml:space="preserve"> - 6:30pm</w:t>
      </w:r>
    </w:p>
    <w:p w14:paraId="7BEA5871" w14:textId="77777777" w:rsidR="00C25ADB" w:rsidRDefault="00C25ADB" w:rsidP="00865A33">
      <w:pPr>
        <w:ind w:left="1418" w:right="1188"/>
        <w:jc w:val="both"/>
        <w:rPr>
          <w:rFonts w:ascii="Arial" w:hAnsi="Arial" w:cs="Arial"/>
          <w:b/>
          <w:u w:val="single"/>
        </w:rPr>
      </w:pPr>
    </w:p>
    <w:p w14:paraId="2FAE300D" w14:textId="33952648" w:rsidR="00A14EB4" w:rsidRDefault="00B87FFC" w:rsidP="00865A33">
      <w:pPr>
        <w:ind w:left="1418" w:right="1188"/>
        <w:jc w:val="both"/>
        <w:rPr>
          <w:rFonts w:ascii="Arial" w:hAnsi="Arial" w:cs="Arial"/>
          <w:b/>
          <w:u w:val="single"/>
        </w:rPr>
      </w:pPr>
      <w:r>
        <w:rPr>
          <w:rFonts w:ascii="Arial" w:hAnsi="Arial" w:cs="Arial"/>
          <w:b/>
          <w:u w:val="single"/>
        </w:rPr>
        <w:t xml:space="preserve">5. </w:t>
      </w:r>
      <w:r w:rsidR="00E72172" w:rsidRPr="00E72172">
        <w:rPr>
          <w:rFonts w:ascii="Arial" w:hAnsi="Arial" w:cs="Arial"/>
          <w:b/>
          <w:u w:val="single"/>
        </w:rPr>
        <w:t>COMMUNICATIONS:</w:t>
      </w:r>
    </w:p>
    <w:p w14:paraId="2BDBDD45" w14:textId="2CC465D3" w:rsidR="00687918" w:rsidRDefault="00687918" w:rsidP="00865A33">
      <w:pPr>
        <w:ind w:left="1418" w:right="1188"/>
        <w:jc w:val="both"/>
        <w:rPr>
          <w:rFonts w:ascii="Arial" w:hAnsi="Arial" w:cs="Arial"/>
          <w:b/>
          <w:u w:val="single"/>
        </w:rPr>
      </w:pPr>
    </w:p>
    <w:p w14:paraId="485EB46C" w14:textId="1CB2DA91" w:rsidR="007555F8" w:rsidRDefault="000148E6" w:rsidP="008D46AD">
      <w:pPr>
        <w:ind w:left="1418" w:right="1188"/>
        <w:jc w:val="both"/>
        <w:rPr>
          <w:rFonts w:ascii="Arial" w:hAnsi="Arial" w:cs="Arial"/>
        </w:rPr>
      </w:pPr>
      <w:bookmarkStart w:id="7" w:name="_Hlk178337736"/>
      <w:r w:rsidRPr="000148E6">
        <w:rPr>
          <w:rFonts w:ascii="Arial" w:hAnsi="Arial" w:cs="Arial"/>
          <w:b/>
        </w:rPr>
        <w:t>5.1</w:t>
      </w:r>
      <w:r w:rsidRPr="000148E6">
        <w:rPr>
          <w:rFonts w:ascii="Arial" w:hAnsi="Arial" w:cs="Arial"/>
          <w:b/>
        </w:rPr>
        <w:tab/>
      </w:r>
      <w:r w:rsidR="008D46AD">
        <w:rPr>
          <w:rFonts w:ascii="Arial" w:hAnsi="Arial" w:cs="Arial"/>
          <w:b/>
        </w:rPr>
        <w:t>Province of Manitoba – 2024 Operating Grant Payment</w:t>
      </w:r>
      <w:bookmarkEnd w:id="7"/>
      <w:r w:rsidRPr="000148E6">
        <w:rPr>
          <w:rFonts w:ascii="Arial" w:hAnsi="Arial" w:cs="Arial"/>
          <w:b/>
        </w:rPr>
        <w:tab/>
      </w:r>
      <w:r w:rsidR="00B87FFC" w:rsidRPr="00B87FFC">
        <w:rPr>
          <w:rFonts w:ascii="Arial" w:hAnsi="Arial" w:cs="Arial"/>
          <w:b/>
        </w:rPr>
        <w:tab/>
      </w:r>
      <w:r w:rsidR="00B87FFC" w:rsidRPr="00B87FFC">
        <w:rPr>
          <w:rFonts w:ascii="Arial" w:hAnsi="Arial" w:cs="Arial"/>
          <w:b/>
        </w:rPr>
        <w:tab/>
      </w:r>
      <w:r w:rsidR="00B87FFC" w:rsidRPr="00B87FFC">
        <w:rPr>
          <w:rFonts w:ascii="Arial" w:hAnsi="Arial" w:cs="Arial"/>
          <w:b/>
        </w:rPr>
        <w:tab/>
      </w:r>
      <w:r w:rsidR="00AB4ADB" w:rsidRPr="00AB4ADB">
        <w:rPr>
          <w:rFonts w:ascii="Arial" w:hAnsi="Arial" w:cs="Arial"/>
          <w:b/>
        </w:rPr>
        <w:tab/>
      </w:r>
      <w:r w:rsidR="00AB4ADB" w:rsidRPr="00AB4ADB">
        <w:rPr>
          <w:rFonts w:ascii="Arial" w:hAnsi="Arial" w:cs="Arial"/>
          <w:b/>
        </w:rPr>
        <w:tab/>
      </w:r>
      <w:r w:rsidR="00AB4ADB" w:rsidRPr="00AB4ADB">
        <w:rPr>
          <w:rFonts w:ascii="Arial" w:hAnsi="Arial" w:cs="Arial"/>
          <w:b/>
        </w:rPr>
        <w:tab/>
      </w:r>
      <w:r w:rsidR="007C7E6C" w:rsidRPr="007C7E6C">
        <w:rPr>
          <w:rFonts w:ascii="Arial" w:hAnsi="Arial" w:cs="Arial"/>
          <w:b/>
        </w:rPr>
        <w:tab/>
      </w:r>
      <w:r w:rsidR="007C7E6C" w:rsidRPr="007C7E6C">
        <w:rPr>
          <w:rFonts w:ascii="Arial" w:hAnsi="Arial" w:cs="Arial"/>
          <w:b/>
        </w:rPr>
        <w:tab/>
      </w:r>
      <w:r w:rsidR="007C7E6C" w:rsidRPr="007C7E6C">
        <w:rPr>
          <w:rFonts w:ascii="Arial" w:hAnsi="Arial" w:cs="Arial"/>
          <w:b/>
        </w:rPr>
        <w:tab/>
      </w:r>
    </w:p>
    <w:p w14:paraId="32EF78D6" w14:textId="2F2A45FF" w:rsidR="00687918" w:rsidRDefault="00D86C0B" w:rsidP="00927428">
      <w:pPr>
        <w:ind w:right="1188"/>
        <w:jc w:val="both"/>
        <w:rPr>
          <w:rFonts w:ascii="Arial" w:hAnsi="Arial" w:cs="Arial"/>
        </w:rPr>
      </w:pPr>
      <w:bookmarkStart w:id="8" w:name="_Hlk178693688"/>
      <w:r w:rsidRPr="00D52737">
        <w:rPr>
          <w:rFonts w:ascii="Arial" w:hAnsi="Arial" w:cs="Arial"/>
        </w:rPr>
        <w:t>No.</w:t>
      </w:r>
      <w:r>
        <w:rPr>
          <w:rFonts w:ascii="Arial" w:hAnsi="Arial" w:cs="Arial"/>
        </w:rPr>
        <w:t xml:space="preserve"> </w:t>
      </w:r>
      <w:r w:rsidR="008D46AD">
        <w:rPr>
          <w:rFonts w:ascii="Arial" w:hAnsi="Arial" w:cs="Arial"/>
        </w:rPr>
        <w:t>2</w:t>
      </w:r>
      <w:r w:rsidR="00B87FFC">
        <w:rPr>
          <w:rFonts w:ascii="Arial" w:hAnsi="Arial" w:cs="Arial"/>
        </w:rPr>
        <w:t>1</w:t>
      </w:r>
      <w:r w:rsidR="00FA518D">
        <w:rPr>
          <w:rFonts w:ascii="Arial" w:hAnsi="Arial" w:cs="Arial"/>
        </w:rPr>
        <w:t>0</w:t>
      </w:r>
      <w:r>
        <w:rPr>
          <w:rFonts w:ascii="Arial" w:hAnsi="Arial" w:cs="Arial"/>
        </w:rPr>
        <w:t>-24</w:t>
      </w:r>
      <w:r>
        <w:rPr>
          <w:rFonts w:ascii="Arial" w:hAnsi="Arial" w:cs="Arial"/>
        </w:rPr>
        <w:tab/>
      </w:r>
      <w:r w:rsidR="00C25ADB">
        <w:rPr>
          <w:rFonts w:ascii="Arial" w:hAnsi="Arial" w:cs="Arial"/>
        </w:rPr>
        <w:t>VEITCH – PETERS</w:t>
      </w:r>
    </w:p>
    <w:p w14:paraId="1E0126CC" w14:textId="554D7411" w:rsidR="00687918" w:rsidRDefault="00687918" w:rsidP="00865A33">
      <w:pPr>
        <w:ind w:left="1418" w:right="1188"/>
        <w:jc w:val="both"/>
        <w:rPr>
          <w:rFonts w:ascii="Arial" w:hAnsi="Arial" w:cs="Arial"/>
        </w:rPr>
      </w:pPr>
      <w:r>
        <w:rPr>
          <w:rFonts w:ascii="Arial" w:hAnsi="Arial" w:cs="Arial"/>
        </w:rPr>
        <w:tab/>
        <w:t xml:space="preserve">Be </w:t>
      </w:r>
      <w:r w:rsidR="0016279D">
        <w:rPr>
          <w:rFonts w:ascii="Arial" w:hAnsi="Arial" w:cs="Arial"/>
        </w:rPr>
        <w:t>It Resolved that Council accept and file the following Correspondence:</w:t>
      </w:r>
    </w:p>
    <w:p w14:paraId="67B8FC3E" w14:textId="306F48CD" w:rsidR="00B87FFC" w:rsidRDefault="00B87FFC" w:rsidP="00B87FFC">
      <w:pPr>
        <w:ind w:left="1418" w:right="1188"/>
        <w:jc w:val="both"/>
        <w:rPr>
          <w:rFonts w:ascii="Arial" w:hAnsi="Arial" w:cs="Arial"/>
        </w:rPr>
      </w:pPr>
    </w:p>
    <w:p w14:paraId="65473EAE" w14:textId="6649B09D" w:rsidR="00B87FFC" w:rsidRDefault="0016279D" w:rsidP="008D46AD">
      <w:pPr>
        <w:ind w:left="1418" w:right="1188"/>
        <w:jc w:val="both"/>
        <w:rPr>
          <w:rFonts w:ascii="Arial" w:hAnsi="Arial" w:cs="Arial"/>
        </w:rPr>
      </w:pPr>
      <w:r>
        <w:rPr>
          <w:rFonts w:ascii="Arial" w:hAnsi="Arial" w:cs="Arial"/>
        </w:rPr>
        <w:tab/>
      </w:r>
      <w:r w:rsidR="008D46AD" w:rsidRPr="008D46AD">
        <w:rPr>
          <w:rFonts w:ascii="Arial" w:hAnsi="Arial" w:cs="Arial"/>
        </w:rPr>
        <w:t>5.1</w:t>
      </w:r>
      <w:r w:rsidR="008D46AD" w:rsidRPr="008D46AD">
        <w:rPr>
          <w:rFonts w:ascii="Arial" w:hAnsi="Arial" w:cs="Arial"/>
        </w:rPr>
        <w:tab/>
        <w:t>Province of Manitoba – 2024 Operating Grant Payment</w:t>
      </w:r>
    </w:p>
    <w:p w14:paraId="34096541" w14:textId="77777777" w:rsidR="008D46AD" w:rsidRDefault="008D46AD" w:rsidP="008D46AD">
      <w:pPr>
        <w:ind w:left="1418" w:right="1188"/>
        <w:jc w:val="both"/>
        <w:rPr>
          <w:rFonts w:ascii="Arial" w:hAnsi="Arial" w:cs="Arial"/>
        </w:rPr>
      </w:pPr>
    </w:p>
    <w:p w14:paraId="2E93B58E" w14:textId="793C899A" w:rsidR="007555F8" w:rsidRDefault="0016279D" w:rsidP="00B87FFC">
      <w:pPr>
        <w:ind w:left="1418" w:right="1188"/>
        <w:jc w:val="both"/>
        <w:rPr>
          <w:rFonts w:ascii="Arial" w:hAnsi="Arial" w:cs="Arial"/>
        </w:rPr>
      </w:pPr>
      <w:r>
        <w:rPr>
          <w:rFonts w:ascii="Arial" w:hAnsi="Arial" w:cs="Arial"/>
        </w:rPr>
        <w:t>CARRIED</w:t>
      </w:r>
      <w:r w:rsidRPr="0016279D">
        <w:rPr>
          <w:rFonts w:ascii="Arial" w:hAnsi="Arial" w:cs="Arial"/>
        </w:rPr>
        <w:tab/>
      </w:r>
    </w:p>
    <w:bookmarkEnd w:id="8"/>
    <w:p w14:paraId="1F36D250" w14:textId="77777777" w:rsidR="008F74EF" w:rsidRDefault="008F74EF" w:rsidP="00865A33">
      <w:pPr>
        <w:ind w:left="1418" w:right="1188" w:firstLine="720"/>
        <w:jc w:val="both"/>
        <w:rPr>
          <w:rFonts w:ascii="Arial" w:hAnsi="Arial" w:cs="Arial"/>
          <w:b/>
          <w:u w:val="single"/>
        </w:rPr>
      </w:pPr>
    </w:p>
    <w:p w14:paraId="7EF82739" w14:textId="0E3EDBF9" w:rsidR="00FD6C7F" w:rsidRDefault="00126714" w:rsidP="008F74EF">
      <w:pPr>
        <w:ind w:left="720" w:right="1188" w:firstLine="720"/>
        <w:jc w:val="both"/>
        <w:rPr>
          <w:rFonts w:ascii="Arial" w:hAnsi="Arial" w:cs="Arial"/>
          <w:b/>
          <w:u w:val="single"/>
        </w:rPr>
      </w:pPr>
      <w:r>
        <w:rPr>
          <w:rFonts w:ascii="Arial" w:hAnsi="Arial" w:cs="Arial"/>
          <w:b/>
          <w:u w:val="single"/>
        </w:rPr>
        <w:t>MONTHLY</w:t>
      </w:r>
      <w:r w:rsidR="00FD6C7F" w:rsidRPr="00477BFF">
        <w:rPr>
          <w:rFonts w:ascii="Arial" w:hAnsi="Arial" w:cs="Arial"/>
          <w:b/>
          <w:u w:val="single"/>
        </w:rPr>
        <w:t xml:space="preserve"> REPORTS:</w:t>
      </w:r>
    </w:p>
    <w:p w14:paraId="1C89A9B7" w14:textId="77777777" w:rsidR="00042267" w:rsidRPr="00477BFF" w:rsidRDefault="00042267" w:rsidP="008F74EF">
      <w:pPr>
        <w:ind w:left="720" w:right="1188" w:firstLine="720"/>
        <w:jc w:val="both"/>
        <w:rPr>
          <w:rFonts w:ascii="Arial" w:hAnsi="Arial" w:cs="Arial"/>
          <w:b/>
          <w:u w:val="single"/>
        </w:rPr>
      </w:pPr>
    </w:p>
    <w:p w14:paraId="1105AB6C" w14:textId="0705CD6B" w:rsidR="00FD6C7F" w:rsidRDefault="006B70C2" w:rsidP="008F74EF">
      <w:pPr>
        <w:ind w:left="720" w:right="1188" w:firstLine="720"/>
        <w:jc w:val="both"/>
        <w:rPr>
          <w:rFonts w:ascii="Arial" w:hAnsi="Arial" w:cs="Arial"/>
          <w:b/>
        </w:rPr>
      </w:pPr>
      <w:r>
        <w:rPr>
          <w:rFonts w:ascii="Arial" w:hAnsi="Arial" w:cs="Arial"/>
          <w:b/>
        </w:rPr>
        <w:t>6.1</w:t>
      </w:r>
      <w:r w:rsidR="00FD6C7F" w:rsidRPr="00477BFF">
        <w:rPr>
          <w:rFonts w:ascii="Arial" w:hAnsi="Arial" w:cs="Arial"/>
          <w:b/>
        </w:rPr>
        <w:t xml:space="preserve">  </w:t>
      </w:r>
      <w:r w:rsidR="00A14EB4" w:rsidRPr="00A14EB4">
        <w:rPr>
          <w:rFonts w:ascii="Arial" w:hAnsi="Arial" w:cs="Arial"/>
          <w:b/>
        </w:rPr>
        <w:t>Public Works</w:t>
      </w:r>
      <w:r w:rsidR="00587034">
        <w:rPr>
          <w:rFonts w:ascii="Arial" w:hAnsi="Arial" w:cs="Arial"/>
          <w:b/>
        </w:rPr>
        <w:t xml:space="preserve"> &amp; Utilities</w:t>
      </w:r>
    </w:p>
    <w:p w14:paraId="04A639EC" w14:textId="79FC892C" w:rsidR="00C95693" w:rsidRPr="008D46AD" w:rsidRDefault="00C95693" w:rsidP="008F74EF">
      <w:pPr>
        <w:ind w:left="720" w:right="1188" w:firstLine="720"/>
        <w:jc w:val="both"/>
        <w:rPr>
          <w:rFonts w:ascii="Arial" w:hAnsi="Arial" w:cs="Arial"/>
          <w:b/>
          <w:color w:val="FF0000"/>
        </w:rPr>
      </w:pPr>
      <w:r>
        <w:rPr>
          <w:rFonts w:ascii="Arial" w:hAnsi="Arial" w:cs="Arial"/>
          <w:b/>
        </w:rPr>
        <w:t>6.1.1</w:t>
      </w:r>
      <w:r>
        <w:rPr>
          <w:rFonts w:ascii="Arial" w:hAnsi="Arial" w:cs="Arial"/>
          <w:b/>
        </w:rPr>
        <w:tab/>
      </w:r>
      <w:r w:rsidR="008D46AD">
        <w:rPr>
          <w:rFonts w:ascii="Arial" w:hAnsi="Arial" w:cs="Arial"/>
          <w:b/>
        </w:rPr>
        <w:t xml:space="preserve">Monthly Report, </w:t>
      </w:r>
      <w:r>
        <w:rPr>
          <w:rFonts w:ascii="Arial" w:hAnsi="Arial" w:cs="Arial"/>
          <w:b/>
        </w:rPr>
        <w:t xml:space="preserve">Operations Manager, D. Link </w:t>
      </w:r>
    </w:p>
    <w:p w14:paraId="5AECBD23" w14:textId="34E8D5CD" w:rsidR="007C7E6C" w:rsidRDefault="0018652C" w:rsidP="00A20D09">
      <w:pPr>
        <w:ind w:right="1188" w:firstLine="720"/>
        <w:jc w:val="both"/>
        <w:rPr>
          <w:rFonts w:ascii="Arial" w:hAnsi="Arial" w:cs="Arial"/>
          <w:b/>
        </w:rPr>
      </w:pPr>
      <w:r>
        <w:rPr>
          <w:rFonts w:ascii="Arial" w:hAnsi="Arial" w:cs="Arial"/>
          <w:b/>
        </w:rPr>
        <w:tab/>
      </w:r>
      <w:r w:rsidR="007C7E6C">
        <w:rPr>
          <w:rFonts w:ascii="Arial" w:hAnsi="Arial" w:cs="Arial"/>
          <w:b/>
        </w:rPr>
        <w:tab/>
      </w:r>
      <w:r w:rsidR="000205D7">
        <w:rPr>
          <w:rFonts w:ascii="Arial" w:hAnsi="Arial" w:cs="Arial"/>
          <w:b/>
        </w:rPr>
        <w:tab/>
      </w:r>
      <w:r w:rsidR="007C7E6C" w:rsidRPr="007C7E6C">
        <w:rPr>
          <w:rFonts w:ascii="Arial" w:hAnsi="Arial" w:cs="Arial"/>
          <w:b/>
        </w:rPr>
        <w:tab/>
      </w:r>
    </w:p>
    <w:p w14:paraId="1CFD5EA8" w14:textId="0F0CAD14" w:rsidR="00FD6C7F" w:rsidRDefault="006B70C2" w:rsidP="008F74EF">
      <w:pPr>
        <w:ind w:left="720" w:right="1188" w:firstLine="720"/>
        <w:jc w:val="both"/>
        <w:rPr>
          <w:rFonts w:ascii="Arial" w:hAnsi="Arial" w:cs="Arial"/>
          <w:b/>
        </w:rPr>
      </w:pPr>
      <w:r>
        <w:rPr>
          <w:rFonts w:ascii="Arial" w:hAnsi="Arial" w:cs="Arial"/>
          <w:b/>
        </w:rPr>
        <w:t>6.2</w:t>
      </w:r>
      <w:r w:rsidR="00FD6C7F" w:rsidRPr="00477BFF">
        <w:rPr>
          <w:rFonts w:ascii="Arial" w:hAnsi="Arial" w:cs="Arial"/>
          <w:b/>
        </w:rPr>
        <w:t xml:space="preserve">  </w:t>
      </w:r>
      <w:r w:rsidR="00A14EB4" w:rsidRPr="00A14EB4">
        <w:rPr>
          <w:rFonts w:ascii="Arial" w:hAnsi="Arial" w:cs="Arial"/>
          <w:b/>
        </w:rPr>
        <w:t>Police</w:t>
      </w:r>
    </w:p>
    <w:p w14:paraId="0BA2E1D9" w14:textId="2C4CBF1A" w:rsidR="000148E6" w:rsidRPr="000148E6" w:rsidRDefault="000148E6" w:rsidP="000148E6">
      <w:pPr>
        <w:ind w:left="720" w:right="1188" w:firstLine="720"/>
        <w:jc w:val="both"/>
        <w:rPr>
          <w:rFonts w:ascii="Arial" w:hAnsi="Arial" w:cs="Arial"/>
          <w:b/>
        </w:rPr>
      </w:pPr>
      <w:r w:rsidRPr="000148E6">
        <w:rPr>
          <w:rFonts w:ascii="Arial" w:hAnsi="Arial" w:cs="Arial"/>
          <w:b/>
        </w:rPr>
        <w:t>6.2.1</w:t>
      </w:r>
      <w:r w:rsidRPr="000148E6">
        <w:rPr>
          <w:rFonts w:ascii="Arial" w:hAnsi="Arial" w:cs="Arial"/>
          <w:b/>
        </w:rPr>
        <w:tab/>
      </w:r>
      <w:r w:rsidR="008D46AD">
        <w:rPr>
          <w:rFonts w:ascii="Arial" w:hAnsi="Arial" w:cs="Arial"/>
          <w:b/>
        </w:rPr>
        <w:t>Report regarding Meeting with Minister of Justice</w:t>
      </w:r>
      <w:r w:rsidRPr="000148E6">
        <w:rPr>
          <w:rFonts w:ascii="Arial" w:hAnsi="Arial" w:cs="Arial"/>
          <w:b/>
        </w:rPr>
        <w:tab/>
      </w:r>
    </w:p>
    <w:p w14:paraId="56F68283" w14:textId="77777777" w:rsidR="000148E6" w:rsidRDefault="000148E6" w:rsidP="000148E6">
      <w:pPr>
        <w:ind w:left="720" w:right="1188" w:firstLine="720"/>
        <w:jc w:val="both"/>
        <w:rPr>
          <w:rFonts w:ascii="Arial" w:hAnsi="Arial" w:cs="Arial"/>
          <w:b/>
        </w:rPr>
      </w:pPr>
    </w:p>
    <w:p w14:paraId="3DC0ADF3" w14:textId="15B33620" w:rsidR="00C95693" w:rsidRDefault="00C95693" w:rsidP="008F74EF">
      <w:pPr>
        <w:ind w:left="720" w:right="1188" w:firstLine="720"/>
        <w:jc w:val="both"/>
        <w:rPr>
          <w:rFonts w:ascii="Arial" w:hAnsi="Arial" w:cs="Arial"/>
          <w:b/>
        </w:rPr>
      </w:pPr>
      <w:r>
        <w:rPr>
          <w:rFonts w:ascii="Arial" w:hAnsi="Arial" w:cs="Arial"/>
          <w:b/>
        </w:rPr>
        <w:t>6.3  Fire &amp; Emergency Services</w:t>
      </w:r>
    </w:p>
    <w:p w14:paraId="625DB386" w14:textId="77777777" w:rsidR="000148E6" w:rsidRDefault="000148E6" w:rsidP="00942EA0">
      <w:pPr>
        <w:ind w:left="720" w:right="1188" w:firstLine="720"/>
        <w:jc w:val="both"/>
        <w:rPr>
          <w:rFonts w:ascii="Arial" w:hAnsi="Arial" w:cs="Arial"/>
          <w:b/>
        </w:rPr>
      </w:pPr>
      <w:r w:rsidRPr="000148E6">
        <w:rPr>
          <w:rFonts w:ascii="Arial" w:hAnsi="Arial" w:cs="Arial"/>
          <w:b/>
        </w:rPr>
        <w:t>6.3.1</w:t>
      </w:r>
      <w:r w:rsidRPr="000148E6">
        <w:rPr>
          <w:rFonts w:ascii="Arial" w:hAnsi="Arial" w:cs="Arial"/>
          <w:b/>
        </w:rPr>
        <w:tab/>
        <w:t>Monthly Report- Chief J. Duthie</w:t>
      </w:r>
      <w:r w:rsidRPr="000148E6">
        <w:rPr>
          <w:rFonts w:ascii="Arial" w:hAnsi="Arial" w:cs="Arial"/>
          <w:b/>
        </w:rPr>
        <w:tab/>
      </w:r>
    </w:p>
    <w:p w14:paraId="174474E7" w14:textId="05532922" w:rsidR="00B32F12" w:rsidRDefault="005E6ED5" w:rsidP="00942EA0">
      <w:pPr>
        <w:ind w:left="720" w:right="1188" w:firstLine="720"/>
        <w:jc w:val="both"/>
        <w:rPr>
          <w:rFonts w:ascii="Arial" w:hAnsi="Arial" w:cs="Arial"/>
          <w:b/>
        </w:rPr>
      </w:pPr>
      <w:r>
        <w:rPr>
          <w:rFonts w:ascii="Arial" w:hAnsi="Arial" w:cs="Arial"/>
          <w:b/>
        </w:rPr>
        <w:tab/>
      </w:r>
      <w:r w:rsidR="00B32F12">
        <w:rPr>
          <w:rFonts w:ascii="Arial" w:hAnsi="Arial" w:cs="Arial"/>
          <w:b/>
        </w:rPr>
        <w:t xml:space="preserve"> </w:t>
      </w:r>
    </w:p>
    <w:p w14:paraId="7787F330" w14:textId="45B680DA" w:rsidR="00A14EB4" w:rsidRDefault="00034233" w:rsidP="00A20D09">
      <w:pPr>
        <w:ind w:right="1188"/>
        <w:jc w:val="both"/>
        <w:rPr>
          <w:rFonts w:ascii="Arial" w:hAnsi="Arial" w:cs="Arial"/>
          <w:b/>
        </w:rPr>
      </w:pPr>
      <w:r>
        <w:rPr>
          <w:rFonts w:ascii="Arial" w:hAnsi="Arial" w:cs="Arial"/>
          <w:b/>
        </w:rPr>
        <w:tab/>
      </w:r>
      <w:r>
        <w:rPr>
          <w:rFonts w:ascii="Arial" w:hAnsi="Arial" w:cs="Arial"/>
          <w:b/>
        </w:rPr>
        <w:tab/>
      </w:r>
      <w:r w:rsidR="006B70C2">
        <w:rPr>
          <w:rFonts w:ascii="Arial" w:hAnsi="Arial" w:cs="Arial"/>
          <w:b/>
        </w:rPr>
        <w:t>6.</w:t>
      </w:r>
      <w:r w:rsidR="00C95693">
        <w:rPr>
          <w:rFonts w:ascii="Arial" w:hAnsi="Arial" w:cs="Arial"/>
          <w:b/>
        </w:rPr>
        <w:t>4</w:t>
      </w:r>
      <w:r w:rsidR="00A14EB4">
        <w:rPr>
          <w:rFonts w:ascii="Arial" w:hAnsi="Arial" w:cs="Arial"/>
          <w:b/>
        </w:rPr>
        <w:t xml:space="preserve">  Finance</w:t>
      </w:r>
    </w:p>
    <w:p w14:paraId="057A0F27" w14:textId="5A3CF6D9" w:rsidR="00E01026" w:rsidRDefault="00E01026" w:rsidP="00A20D09">
      <w:pPr>
        <w:ind w:right="1188"/>
        <w:jc w:val="both"/>
        <w:rPr>
          <w:rFonts w:ascii="Arial" w:hAnsi="Arial" w:cs="Arial"/>
          <w:b/>
        </w:rPr>
      </w:pPr>
      <w:r>
        <w:rPr>
          <w:rFonts w:ascii="Arial" w:hAnsi="Arial" w:cs="Arial"/>
          <w:b/>
        </w:rPr>
        <w:tab/>
      </w:r>
      <w:r>
        <w:rPr>
          <w:rFonts w:ascii="Arial" w:hAnsi="Arial" w:cs="Arial"/>
          <w:b/>
        </w:rPr>
        <w:tab/>
        <w:t xml:space="preserve">6.4.1  </w:t>
      </w:r>
      <w:proofErr w:type="spellStart"/>
      <w:r>
        <w:rPr>
          <w:rFonts w:ascii="Arial" w:hAnsi="Arial" w:cs="Arial"/>
          <w:b/>
        </w:rPr>
        <w:t>Collabria</w:t>
      </w:r>
      <w:proofErr w:type="spellEnd"/>
      <w:r>
        <w:rPr>
          <w:rFonts w:ascii="Arial" w:hAnsi="Arial" w:cs="Arial"/>
          <w:b/>
        </w:rPr>
        <w:t xml:space="preserve"> Credit Card Statement </w:t>
      </w:r>
    </w:p>
    <w:p w14:paraId="6FD6C536" w14:textId="6A68D374" w:rsidR="00E01026" w:rsidRDefault="00E01026" w:rsidP="00A20D09">
      <w:pPr>
        <w:ind w:right="1188"/>
        <w:jc w:val="both"/>
        <w:rPr>
          <w:rFonts w:ascii="Arial" w:hAnsi="Arial" w:cs="Arial"/>
          <w:b/>
        </w:rPr>
      </w:pPr>
    </w:p>
    <w:p w14:paraId="156FB5D9" w14:textId="7978D366" w:rsidR="00E01026" w:rsidRDefault="00E01026" w:rsidP="00E01026">
      <w:pPr>
        <w:ind w:right="1188"/>
        <w:jc w:val="both"/>
        <w:rPr>
          <w:rFonts w:ascii="Arial" w:hAnsi="Arial" w:cs="Arial"/>
        </w:rPr>
      </w:pPr>
      <w:r w:rsidRPr="00D52737">
        <w:rPr>
          <w:rFonts w:ascii="Arial" w:hAnsi="Arial" w:cs="Arial"/>
        </w:rPr>
        <w:t>No.</w:t>
      </w:r>
      <w:r>
        <w:rPr>
          <w:rFonts w:ascii="Arial" w:hAnsi="Arial" w:cs="Arial"/>
        </w:rPr>
        <w:t xml:space="preserve"> 211-24</w:t>
      </w:r>
      <w:r>
        <w:rPr>
          <w:rFonts w:ascii="Arial" w:hAnsi="Arial" w:cs="Arial"/>
        </w:rPr>
        <w:tab/>
      </w:r>
      <w:r w:rsidR="00C25ADB">
        <w:rPr>
          <w:rFonts w:ascii="Arial" w:hAnsi="Arial" w:cs="Arial"/>
        </w:rPr>
        <w:t>PETERS - POD</w:t>
      </w:r>
    </w:p>
    <w:p w14:paraId="09DEF889" w14:textId="2196A47D" w:rsidR="00E01026" w:rsidRDefault="00E01026" w:rsidP="00E01026">
      <w:pPr>
        <w:ind w:left="1418" w:right="1188"/>
        <w:jc w:val="both"/>
        <w:rPr>
          <w:rFonts w:ascii="Arial" w:hAnsi="Arial" w:cs="Arial"/>
        </w:rPr>
      </w:pPr>
      <w:r>
        <w:rPr>
          <w:rFonts w:ascii="Arial" w:hAnsi="Arial" w:cs="Arial"/>
        </w:rPr>
        <w:tab/>
        <w:t xml:space="preserve">Be It Resolved that Council approved the </w:t>
      </w:r>
      <w:proofErr w:type="spellStart"/>
      <w:r>
        <w:rPr>
          <w:rFonts w:ascii="Arial" w:hAnsi="Arial" w:cs="Arial"/>
        </w:rPr>
        <w:t>Collabria</w:t>
      </w:r>
      <w:proofErr w:type="spellEnd"/>
      <w:r>
        <w:rPr>
          <w:rFonts w:ascii="Arial" w:hAnsi="Arial" w:cs="Arial"/>
        </w:rPr>
        <w:t xml:space="preserve"> Credit Card statement for August 2024.</w:t>
      </w:r>
    </w:p>
    <w:p w14:paraId="49F147EE" w14:textId="77777777" w:rsidR="00E01026" w:rsidRDefault="00E01026" w:rsidP="00E01026">
      <w:pPr>
        <w:ind w:left="1418" w:right="1188"/>
        <w:jc w:val="both"/>
        <w:rPr>
          <w:rFonts w:ascii="Arial" w:hAnsi="Arial" w:cs="Arial"/>
        </w:rPr>
      </w:pPr>
    </w:p>
    <w:p w14:paraId="75DA1E56" w14:textId="2B31238E" w:rsidR="00E01026" w:rsidRDefault="00E01026" w:rsidP="00E01026">
      <w:pPr>
        <w:ind w:left="1418" w:right="1188"/>
        <w:jc w:val="both"/>
        <w:rPr>
          <w:rFonts w:ascii="Arial" w:hAnsi="Arial" w:cs="Arial"/>
          <w:b/>
        </w:rPr>
      </w:pPr>
      <w:r>
        <w:rPr>
          <w:rFonts w:ascii="Arial" w:hAnsi="Arial" w:cs="Arial"/>
        </w:rPr>
        <w:t>CARRIED</w:t>
      </w:r>
      <w:r w:rsidRPr="0016279D">
        <w:rPr>
          <w:rFonts w:ascii="Arial" w:hAnsi="Arial" w:cs="Arial"/>
        </w:rPr>
        <w:tab/>
      </w:r>
    </w:p>
    <w:p w14:paraId="2C073E0D" w14:textId="77777777" w:rsidR="00C95693" w:rsidRDefault="00C95693" w:rsidP="00A20D09">
      <w:pPr>
        <w:ind w:right="1188"/>
        <w:jc w:val="both"/>
        <w:rPr>
          <w:rFonts w:ascii="Arial" w:hAnsi="Arial" w:cs="Arial"/>
          <w:b/>
        </w:rPr>
      </w:pPr>
    </w:p>
    <w:p w14:paraId="0E78ADF6" w14:textId="115DAA0F" w:rsidR="008D46AD" w:rsidRDefault="0018652C" w:rsidP="00C25ADB">
      <w:pPr>
        <w:ind w:right="1188" w:firstLine="720"/>
        <w:jc w:val="both"/>
        <w:rPr>
          <w:rFonts w:ascii="Arial" w:hAnsi="Arial" w:cs="Arial"/>
          <w:b/>
          <w:bCs/>
        </w:rPr>
      </w:pPr>
      <w:r>
        <w:rPr>
          <w:rFonts w:ascii="Arial" w:hAnsi="Arial" w:cs="Arial"/>
          <w:b/>
        </w:rPr>
        <w:tab/>
      </w:r>
      <w:r w:rsidR="000F215E" w:rsidRPr="000F215E">
        <w:rPr>
          <w:rFonts w:ascii="Arial" w:hAnsi="Arial" w:cs="Arial"/>
          <w:b/>
          <w:bCs/>
        </w:rPr>
        <w:t>6.11.</w:t>
      </w:r>
      <w:r w:rsidR="000F215E" w:rsidRPr="000F215E">
        <w:rPr>
          <w:rFonts w:ascii="Arial" w:hAnsi="Arial" w:cs="Arial"/>
          <w:b/>
          <w:bCs/>
        </w:rPr>
        <w:tab/>
        <w:t>Riverdale Recreation Commission (Peters):</w:t>
      </w:r>
      <w:r w:rsidR="000F215E" w:rsidRPr="000F215E">
        <w:rPr>
          <w:rFonts w:ascii="Arial" w:hAnsi="Arial" w:cs="Arial"/>
          <w:b/>
          <w:bCs/>
        </w:rPr>
        <w:tab/>
      </w:r>
    </w:p>
    <w:p w14:paraId="708DBC93" w14:textId="1E3FF432" w:rsidR="000F215E" w:rsidRPr="000F215E" w:rsidRDefault="008D46AD" w:rsidP="000F215E">
      <w:pPr>
        <w:ind w:left="720" w:right="1188" w:firstLine="720"/>
        <w:jc w:val="both"/>
        <w:rPr>
          <w:rFonts w:ascii="Arial" w:hAnsi="Arial" w:cs="Arial"/>
          <w:b/>
          <w:bCs/>
        </w:rPr>
      </w:pPr>
      <w:r>
        <w:rPr>
          <w:rFonts w:ascii="Arial" w:hAnsi="Arial" w:cs="Arial"/>
          <w:b/>
          <w:bCs/>
        </w:rPr>
        <w:tab/>
        <w:t xml:space="preserve">6.11.1 Monthly Report – Manager of Community </w:t>
      </w:r>
      <w:r>
        <w:rPr>
          <w:rFonts w:ascii="Arial" w:hAnsi="Arial" w:cs="Arial"/>
          <w:b/>
          <w:bCs/>
        </w:rPr>
        <w:tab/>
      </w:r>
      <w:r>
        <w:rPr>
          <w:rFonts w:ascii="Arial" w:hAnsi="Arial" w:cs="Arial"/>
          <w:b/>
          <w:bCs/>
        </w:rPr>
        <w:tab/>
      </w:r>
      <w:r>
        <w:rPr>
          <w:rFonts w:ascii="Arial" w:hAnsi="Arial" w:cs="Arial"/>
          <w:b/>
          <w:bCs/>
        </w:rPr>
        <w:tab/>
        <w:t xml:space="preserve">Services, C Walker </w:t>
      </w:r>
      <w:r w:rsidR="000F215E" w:rsidRPr="000F215E">
        <w:rPr>
          <w:rFonts w:ascii="Arial" w:hAnsi="Arial" w:cs="Arial"/>
          <w:b/>
          <w:bCs/>
        </w:rPr>
        <w:tab/>
      </w:r>
      <w:r w:rsidR="000F215E" w:rsidRPr="000F215E">
        <w:rPr>
          <w:rFonts w:ascii="Arial" w:hAnsi="Arial" w:cs="Arial"/>
          <w:b/>
          <w:bCs/>
        </w:rPr>
        <w:tab/>
      </w:r>
      <w:r w:rsidR="000F215E" w:rsidRPr="000F215E">
        <w:rPr>
          <w:rFonts w:ascii="Arial" w:hAnsi="Arial" w:cs="Arial"/>
          <w:b/>
          <w:bCs/>
        </w:rPr>
        <w:tab/>
      </w:r>
      <w:r w:rsidR="000F215E" w:rsidRPr="000F215E">
        <w:rPr>
          <w:rFonts w:ascii="Arial" w:hAnsi="Arial" w:cs="Arial"/>
          <w:b/>
          <w:bCs/>
        </w:rPr>
        <w:tab/>
      </w:r>
      <w:r w:rsidR="000F215E" w:rsidRPr="000F215E">
        <w:rPr>
          <w:rFonts w:ascii="Arial" w:hAnsi="Arial" w:cs="Arial"/>
          <w:b/>
          <w:bCs/>
        </w:rPr>
        <w:tab/>
      </w:r>
      <w:r w:rsidR="000F215E" w:rsidRPr="000F215E">
        <w:rPr>
          <w:rFonts w:ascii="Arial" w:hAnsi="Arial" w:cs="Arial"/>
          <w:b/>
          <w:bCs/>
        </w:rPr>
        <w:tab/>
      </w:r>
    </w:p>
    <w:p w14:paraId="08883FC1" w14:textId="77777777" w:rsidR="000F215E" w:rsidRPr="000F215E" w:rsidRDefault="000F215E" w:rsidP="000F215E">
      <w:pPr>
        <w:ind w:left="720" w:right="1188" w:firstLine="720"/>
        <w:jc w:val="both"/>
        <w:rPr>
          <w:rFonts w:ascii="Arial" w:hAnsi="Arial" w:cs="Arial"/>
          <w:b/>
          <w:bCs/>
        </w:rPr>
      </w:pPr>
      <w:r w:rsidRPr="000F215E">
        <w:rPr>
          <w:rFonts w:ascii="Arial" w:hAnsi="Arial" w:cs="Arial"/>
          <w:b/>
          <w:bCs/>
        </w:rPr>
        <w:t>6.12.</w:t>
      </w:r>
      <w:r w:rsidRPr="000F215E">
        <w:rPr>
          <w:rFonts w:ascii="Arial" w:hAnsi="Arial" w:cs="Arial"/>
          <w:b/>
          <w:bCs/>
        </w:rPr>
        <w:tab/>
        <w:t>Riverdale Community Centre:</w:t>
      </w:r>
      <w:r w:rsidRPr="000F215E">
        <w:rPr>
          <w:rFonts w:ascii="Arial" w:hAnsi="Arial" w:cs="Arial"/>
          <w:b/>
          <w:bCs/>
        </w:rPr>
        <w:tab/>
      </w:r>
      <w:r w:rsidRPr="000F215E">
        <w:rPr>
          <w:rFonts w:ascii="Arial" w:hAnsi="Arial" w:cs="Arial"/>
          <w:b/>
          <w:bCs/>
        </w:rPr>
        <w:tab/>
      </w:r>
      <w:r w:rsidRPr="000F215E">
        <w:rPr>
          <w:rFonts w:ascii="Arial" w:hAnsi="Arial" w:cs="Arial"/>
          <w:b/>
          <w:bCs/>
        </w:rPr>
        <w:tab/>
      </w:r>
    </w:p>
    <w:p w14:paraId="7556C881" w14:textId="7308C3ED" w:rsidR="000148E6" w:rsidRPr="000F215E" w:rsidRDefault="000148E6" w:rsidP="000148E6">
      <w:pPr>
        <w:ind w:left="720" w:right="1188" w:firstLine="720"/>
        <w:jc w:val="both"/>
        <w:rPr>
          <w:rFonts w:ascii="Arial" w:hAnsi="Arial" w:cs="Arial"/>
          <w:b/>
          <w:bCs/>
        </w:rPr>
      </w:pPr>
      <w:r>
        <w:rPr>
          <w:rFonts w:ascii="Arial" w:hAnsi="Arial" w:cs="Arial"/>
          <w:b/>
          <w:bCs/>
        </w:rPr>
        <w:t xml:space="preserve">6.12.1 </w:t>
      </w:r>
      <w:r w:rsidR="008D46AD">
        <w:rPr>
          <w:rFonts w:ascii="Arial" w:hAnsi="Arial" w:cs="Arial"/>
          <w:b/>
          <w:bCs/>
        </w:rPr>
        <w:t>Update on C</w:t>
      </w:r>
      <w:r>
        <w:rPr>
          <w:rFonts w:ascii="Arial" w:hAnsi="Arial" w:cs="Arial"/>
          <w:b/>
          <w:bCs/>
        </w:rPr>
        <w:t xml:space="preserve">urling Club Proposal </w:t>
      </w:r>
    </w:p>
    <w:p w14:paraId="64435CAD" w14:textId="77777777" w:rsidR="000F215E" w:rsidRPr="000F215E" w:rsidRDefault="000F215E" w:rsidP="000F215E">
      <w:pPr>
        <w:ind w:left="720" w:right="1188" w:firstLine="720"/>
        <w:jc w:val="both"/>
        <w:rPr>
          <w:rFonts w:ascii="Arial" w:hAnsi="Arial" w:cs="Arial"/>
          <w:b/>
          <w:bCs/>
        </w:rPr>
      </w:pPr>
      <w:r w:rsidRPr="000F215E">
        <w:rPr>
          <w:rFonts w:ascii="Arial" w:hAnsi="Arial" w:cs="Arial"/>
          <w:b/>
          <w:bCs/>
        </w:rPr>
        <w:tab/>
      </w:r>
      <w:r w:rsidRPr="000F215E">
        <w:rPr>
          <w:rFonts w:ascii="Arial" w:hAnsi="Arial" w:cs="Arial"/>
          <w:b/>
          <w:bCs/>
        </w:rPr>
        <w:tab/>
      </w:r>
      <w:r w:rsidRPr="000F215E">
        <w:rPr>
          <w:rFonts w:ascii="Arial" w:hAnsi="Arial" w:cs="Arial"/>
          <w:b/>
          <w:bCs/>
        </w:rPr>
        <w:tab/>
      </w:r>
      <w:r w:rsidRPr="000F215E">
        <w:rPr>
          <w:rFonts w:ascii="Arial" w:hAnsi="Arial" w:cs="Arial"/>
          <w:b/>
          <w:bCs/>
        </w:rPr>
        <w:tab/>
      </w:r>
    </w:p>
    <w:p w14:paraId="76C3A3BC" w14:textId="77777777" w:rsidR="008D46AD" w:rsidRDefault="000F215E" w:rsidP="000F215E">
      <w:pPr>
        <w:ind w:left="720" w:right="1188" w:firstLine="720"/>
        <w:jc w:val="both"/>
        <w:rPr>
          <w:rFonts w:ascii="Arial" w:hAnsi="Arial" w:cs="Arial"/>
          <w:b/>
          <w:bCs/>
        </w:rPr>
      </w:pPr>
      <w:r w:rsidRPr="000F215E">
        <w:rPr>
          <w:rFonts w:ascii="Arial" w:hAnsi="Arial" w:cs="Arial"/>
          <w:b/>
          <w:bCs/>
        </w:rPr>
        <w:t>6.17.</w:t>
      </w:r>
      <w:r w:rsidRPr="000F215E">
        <w:rPr>
          <w:rFonts w:ascii="Arial" w:hAnsi="Arial" w:cs="Arial"/>
          <w:b/>
          <w:bCs/>
        </w:rPr>
        <w:tab/>
        <w:t>Riverdale CDC (Creighton):</w:t>
      </w:r>
    </w:p>
    <w:p w14:paraId="003CB85B" w14:textId="6201EEF8" w:rsidR="000F215E" w:rsidRPr="000F215E" w:rsidRDefault="008D46AD" w:rsidP="000F215E">
      <w:pPr>
        <w:ind w:left="720" w:right="1188" w:firstLine="720"/>
        <w:jc w:val="both"/>
        <w:rPr>
          <w:rFonts w:ascii="Arial" w:hAnsi="Arial" w:cs="Arial"/>
          <w:b/>
          <w:bCs/>
        </w:rPr>
      </w:pPr>
      <w:r>
        <w:rPr>
          <w:rFonts w:ascii="Arial" w:hAnsi="Arial" w:cs="Arial"/>
          <w:b/>
          <w:bCs/>
        </w:rPr>
        <w:t>6.17.1</w:t>
      </w:r>
      <w:r>
        <w:rPr>
          <w:rFonts w:ascii="Arial" w:hAnsi="Arial" w:cs="Arial"/>
          <w:b/>
          <w:bCs/>
        </w:rPr>
        <w:tab/>
        <w:t xml:space="preserve">Meeting Minutes </w:t>
      </w:r>
      <w:r w:rsidR="000F215E" w:rsidRPr="000F215E">
        <w:rPr>
          <w:rFonts w:ascii="Arial" w:hAnsi="Arial" w:cs="Arial"/>
          <w:b/>
          <w:bCs/>
        </w:rPr>
        <w:tab/>
      </w:r>
      <w:r w:rsidR="000F215E" w:rsidRPr="000F215E">
        <w:rPr>
          <w:rFonts w:ascii="Arial" w:hAnsi="Arial" w:cs="Arial"/>
          <w:b/>
          <w:bCs/>
        </w:rPr>
        <w:tab/>
      </w:r>
      <w:r w:rsidR="000F215E" w:rsidRPr="000F215E">
        <w:rPr>
          <w:rFonts w:ascii="Arial" w:hAnsi="Arial" w:cs="Arial"/>
          <w:b/>
          <w:bCs/>
        </w:rPr>
        <w:tab/>
      </w:r>
    </w:p>
    <w:p w14:paraId="34793667" w14:textId="77777777" w:rsidR="000F215E" w:rsidRPr="000F215E" w:rsidRDefault="000F215E" w:rsidP="000F215E">
      <w:pPr>
        <w:ind w:left="720" w:right="1188" w:firstLine="720"/>
        <w:jc w:val="both"/>
        <w:rPr>
          <w:rFonts w:ascii="Arial" w:hAnsi="Arial" w:cs="Arial"/>
          <w:b/>
          <w:bCs/>
        </w:rPr>
      </w:pPr>
      <w:r w:rsidRPr="000F215E">
        <w:rPr>
          <w:rFonts w:ascii="Arial" w:hAnsi="Arial" w:cs="Arial"/>
          <w:b/>
          <w:bCs/>
        </w:rPr>
        <w:tab/>
      </w:r>
      <w:r w:rsidRPr="000F215E">
        <w:rPr>
          <w:rFonts w:ascii="Arial" w:hAnsi="Arial" w:cs="Arial"/>
          <w:b/>
          <w:bCs/>
        </w:rPr>
        <w:tab/>
      </w:r>
      <w:r w:rsidRPr="000F215E">
        <w:rPr>
          <w:rFonts w:ascii="Arial" w:hAnsi="Arial" w:cs="Arial"/>
          <w:b/>
          <w:bCs/>
        </w:rPr>
        <w:tab/>
      </w:r>
      <w:r w:rsidRPr="000F215E">
        <w:rPr>
          <w:rFonts w:ascii="Arial" w:hAnsi="Arial" w:cs="Arial"/>
          <w:b/>
          <w:bCs/>
        </w:rPr>
        <w:tab/>
      </w:r>
    </w:p>
    <w:p w14:paraId="4B4A711F" w14:textId="15362876" w:rsidR="001A7CDB" w:rsidRPr="00477BFF" w:rsidRDefault="00BA46B2" w:rsidP="00927428">
      <w:pPr>
        <w:ind w:right="1188"/>
        <w:jc w:val="both"/>
        <w:rPr>
          <w:rFonts w:ascii="Arial" w:hAnsi="Arial" w:cs="Arial"/>
          <w:b/>
          <w:u w:val="single"/>
        </w:rPr>
      </w:pPr>
      <w:r>
        <w:rPr>
          <w:rFonts w:ascii="Arial" w:hAnsi="Arial" w:cs="Arial"/>
          <w:b/>
        </w:rPr>
        <w:tab/>
      </w:r>
      <w:r>
        <w:rPr>
          <w:rFonts w:ascii="Arial" w:hAnsi="Arial" w:cs="Arial"/>
          <w:b/>
        </w:rPr>
        <w:tab/>
      </w:r>
      <w:r w:rsidR="006B70C2" w:rsidRPr="006B70C2">
        <w:rPr>
          <w:rFonts w:ascii="Arial" w:hAnsi="Arial" w:cs="Arial"/>
          <w:b/>
        </w:rPr>
        <w:t xml:space="preserve">8. </w:t>
      </w:r>
      <w:r w:rsidR="001A7CDB" w:rsidRPr="00477BFF">
        <w:rPr>
          <w:rFonts w:ascii="Arial" w:hAnsi="Arial" w:cs="Arial"/>
          <w:b/>
          <w:u w:val="single"/>
        </w:rPr>
        <w:t>NEW BUSINESS:</w:t>
      </w:r>
    </w:p>
    <w:p w14:paraId="01E29924" w14:textId="77777777" w:rsidR="008F7030" w:rsidRDefault="008F7030" w:rsidP="00865A33">
      <w:pPr>
        <w:ind w:left="1418" w:right="1188" w:firstLine="720"/>
        <w:jc w:val="both"/>
        <w:rPr>
          <w:rFonts w:ascii="Arial" w:hAnsi="Arial" w:cs="Arial"/>
          <w:b/>
        </w:rPr>
      </w:pPr>
    </w:p>
    <w:p w14:paraId="3BEE7E43" w14:textId="3AB7E2E1" w:rsidR="00F64D85" w:rsidRDefault="00F64D85" w:rsidP="004339D3">
      <w:pPr>
        <w:ind w:right="1188"/>
        <w:jc w:val="both"/>
        <w:rPr>
          <w:rFonts w:ascii="Arial" w:hAnsi="Arial" w:cs="Arial"/>
          <w:b/>
        </w:rPr>
      </w:pPr>
      <w:r>
        <w:rPr>
          <w:rFonts w:ascii="Arial" w:hAnsi="Arial" w:cs="Arial"/>
          <w:b/>
        </w:rPr>
        <w:tab/>
      </w:r>
      <w:r>
        <w:rPr>
          <w:rFonts w:ascii="Arial" w:hAnsi="Arial" w:cs="Arial"/>
          <w:b/>
        </w:rPr>
        <w:tab/>
      </w:r>
      <w:bookmarkStart w:id="9" w:name="_Hlk178837098"/>
      <w:r w:rsidR="000148E6" w:rsidRPr="000148E6">
        <w:rPr>
          <w:rFonts w:ascii="Arial" w:hAnsi="Arial" w:cs="Arial"/>
          <w:b/>
        </w:rPr>
        <w:t>8.1</w:t>
      </w:r>
      <w:r w:rsidR="00FA518D">
        <w:rPr>
          <w:rFonts w:ascii="Arial" w:hAnsi="Arial" w:cs="Arial"/>
          <w:b/>
        </w:rPr>
        <w:t xml:space="preserve"> 2022 Municipal Audit Report </w:t>
      </w:r>
    </w:p>
    <w:bookmarkEnd w:id="9"/>
    <w:p w14:paraId="17289655" w14:textId="77777777" w:rsidR="00FA518D" w:rsidRDefault="00FA518D" w:rsidP="00FA518D">
      <w:pPr>
        <w:ind w:right="1188"/>
        <w:jc w:val="both"/>
        <w:rPr>
          <w:rFonts w:ascii="Arial" w:hAnsi="Arial" w:cs="Arial"/>
          <w:i/>
        </w:rPr>
      </w:pPr>
    </w:p>
    <w:p w14:paraId="1CF49D69" w14:textId="63E3AE22" w:rsidR="004339D3" w:rsidRPr="00FA518D" w:rsidRDefault="004339D3" w:rsidP="00FA518D">
      <w:pPr>
        <w:ind w:right="1188"/>
        <w:jc w:val="both"/>
        <w:rPr>
          <w:rFonts w:ascii="Arial" w:hAnsi="Arial" w:cs="Arial"/>
          <w:b/>
        </w:rPr>
      </w:pPr>
      <w:bookmarkStart w:id="10" w:name="_Hlk178693425"/>
      <w:r w:rsidRPr="00FA518D">
        <w:rPr>
          <w:rFonts w:ascii="Arial" w:hAnsi="Arial" w:cs="Arial"/>
        </w:rPr>
        <w:t>No. 2</w:t>
      </w:r>
      <w:r w:rsidR="00FA518D" w:rsidRPr="00FA518D">
        <w:rPr>
          <w:rFonts w:ascii="Arial" w:hAnsi="Arial" w:cs="Arial"/>
        </w:rPr>
        <w:t>1</w:t>
      </w:r>
      <w:r w:rsidR="00001CDF">
        <w:rPr>
          <w:rFonts w:ascii="Arial" w:hAnsi="Arial" w:cs="Arial"/>
        </w:rPr>
        <w:t>2</w:t>
      </w:r>
      <w:r w:rsidRPr="00FA518D">
        <w:rPr>
          <w:rFonts w:ascii="Arial" w:hAnsi="Arial" w:cs="Arial"/>
        </w:rPr>
        <w:t>-</w:t>
      </w:r>
      <w:r w:rsidR="00FA518D" w:rsidRPr="00FA518D">
        <w:rPr>
          <w:rFonts w:ascii="Arial" w:hAnsi="Arial" w:cs="Arial"/>
        </w:rPr>
        <w:t>24</w:t>
      </w:r>
      <w:r w:rsidRPr="00FA518D">
        <w:rPr>
          <w:rFonts w:ascii="Arial" w:hAnsi="Arial" w:cs="Arial"/>
        </w:rPr>
        <w:tab/>
      </w:r>
      <w:r w:rsidR="00C25ADB">
        <w:rPr>
          <w:rFonts w:ascii="Arial" w:hAnsi="Arial" w:cs="Arial"/>
        </w:rPr>
        <w:t>VETICH - MASON</w:t>
      </w:r>
    </w:p>
    <w:p w14:paraId="5F7CD450" w14:textId="1C31BD9D" w:rsidR="00FA518D" w:rsidRPr="00FA518D" w:rsidRDefault="00FA518D" w:rsidP="00FA518D">
      <w:pPr>
        <w:ind w:left="1440" w:right="1188"/>
        <w:jc w:val="both"/>
        <w:rPr>
          <w:rFonts w:ascii="Arial" w:hAnsi="Arial" w:cs="Arial"/>
        </w:rPr>
      </w:pPr>
      <w:r w:rsidRPr="00FA518D">
        <w:rPr>
          <w:rFonts w:ascii="Arial" w:hAnsi="Arial" w:cs="Arial"/>
        </w:rPr>
        <w:t xml:space="preserve">Be It Resolved That Council of Riverdale Municipality approve the 2022 Audited Report and Financial Statements Report and take full responsibility for the financial statements for the year ended December 31st, 2022; </w:t>
      </w:r>
    </w:p>
    <w:p w14:paraId="739BDDC4" w14:textId="77777777" w:rsidR="00FA518D" w:rsidRPr="00FA518D" w:rsidRDefault="00FA518D" w:rsidP="00FA518D">
      <w:pPr>
        <w:ind w:left="1440" w:right="1188"/>
        <w:jc w:val="both"/>
        <w:rPr>
          <w:rFonts w:ascii="Arial" w:hAnsi="Arial" w:cs="Arial"/>
        </w:rPr>
      </w:pPr>
    </w:p>
    <w:p w14:paraId="08EFC85A" w14:textId="594707B8" w:rsidR="00FA518D" w:rsidRPr="00FA518D" w:rsidRDefault="00FA518D" w:rsidP="00FA518D">
      <w:pPr>
        <w:ind w:left="1440" w:right="1188"/>
        <w:jc w:val="both"/>
        <w:rPr>
          <w:rFonts w:ascii="Arial" w:hAnsi="Arial" w:cs="Arial"/>
        </w:rPr>
      </w:pPr>
      <w:r w:rsidRPr="00FA518D">
        <w:rPr>
          <w:rFonts w:ascii="Arial" w:hAnsi="Arial" w:cs="Arial"/>
        </w:rPr>
        <w:t xml:space="preserve">And Further that Mayor Lamb and </w:t>
      </w:r>
      <w:proofErr w:type="spellStart"/>
      <w:r w:rsidRPr="00FA518D">
        <w:rPr>
          <w:rFonts w:ascii="Arial" w:hAnsi="Arial" w:cs="Arial"/>
        </w:rPr>
        <w:t>Councillor</w:t>
      </w:r>
      <w:proofErr w:type="spellEnd"/>
      <w:r w:rsidRPr="00FA518D">
        <w:rPr>
          <w:rFonts w:ascii="Arial" w:hAnsi="Arial" w:cs="Arial"/>
        </w:rPr>
        <w:t xml:space="preserve"> Veitch sign on behalf of Riverdale Municipality, the approval documents and representation letter;</w:t>
      </w:r>
    </w:p>
    <w:p w14:paraId="71E5E668" w14:textId="77777777" w:rsidR="00FA518D" w:rsidRPr="00FA518D" w:rsidRDefault="00FA518D" w:rsidP="00FA518D">
      <w:pPr>
        <w:jc w:val="both"/>
        <w:rPr>
          <w:rFonts w:ascii="Arial" w:hAnsi="Arial" w:cs="Arial"/>
        </w:rPr>
      </w:pPr>
    </w:p>
    <w:p w14:paraId="1BC50916" w14:textId="2A20A5D2" w:rsidR="00FA518D" w:rsidRPr="00FA518D" w:rsidRDefault="00FA518D" w:rsidP="00FA518D">
      <w:pPr>
        <w:ind w:left="1440" w:right="1188"/>
        <w:jc w:val="both"/>
        <w:rPr>
          <w:rFonts w:ascii="Arial" w:hAnsi="Arial" w:cs="Arial"/>
        </w:rPr>
      </w:pPr>
      <w:r w:rsidRPr="00FA518D">
        <w:rPr>
          <w:rFonts w:ascii="Arial" w:hAnsi="Arial" w:cs="Arial"/>
        </w:rPr>
        <w:t>And Further Be It Resolved that Chief Administrative Officer Marci Quane be authorized to sign the Statement of Responsibility.</w:t>
      </w:r>
    </w:p>
    <w:p w14:paraId="418632F2" w14:textId="77777777" w:rsidR="00FA518D" w:rsidRPr="00FA518D" w:rsidRDefault="00FA518D" w:rsidP="00FA518D">
      <w:pPr>
        <w:ind w:left="1440" w:right="1188"/>
        <w:jc w:val="both"/>
        <w:rPr>
          <w:rFonts w:ascii="Arial" w:hAnsi="Arial" w:cs="Arial"/>
        </w:rPr>
      </w:pPr>
    </w:p>
    <w:p w14:paraId="24BD13FF" w14:textId="3561B7E1" w:rsidR="004339D3" w:rsidRPr="00FA518D" w:rsidRDefault="00FA518D" w:rsidP="00FA518D">
      <w:pPr>
        <w:ind w:left="1440" w:right="1188"/>
        <w:jc w:val="both"/>
        <w:rPr>
          <w:rFonts w:ascii="Arial" w:hAnsi="Arial" w:cs="Arial"/>
        </w:rPr>
      </w:pPr>
      <w:r w:rsidRPr="00FA518D">
        <w:rPr>
          <w:rFonts w:ascii="Arial" w:hAnsi="Arial" w:cs="Arial"/>
        </w:rPr>
        <w:t xml:space="preserve">And Further Be It Resolved that the CAO be directed that once the final 2022 Audited Report and Financial Statements Report are received that it be kept on file in the office and be available to all persons or their agents during the office hours and advertised  on the municipal website. </w:t>
      </w:r>
    </w:p>
    <w:p w14:paraId="62A2C893" w14:textId="77777777" w:rsidR="004339D3" w:rsidRPr="00FA518D" w:rsidRDefault="004339D3" w:rsidP="004339D3">
      <w:pPr>
        <w:ind w:right="1188"/>
        <w:jc w:val="both"/>
        <w:rPr>
          <w:rFonts w:ascii="Arial" w:hAnsi="Arial" w:cs="Arial"/>
        </w:rPr>
      </w:pPr>
    </w:p>
    <w:p w14:paraId="19F5A26B" w14:textId="72FFE0E2" w:rsidR="004339D3" w:rsidRDefault="004339D3" w:rsidP="004339D3">
      <w:pPr>
        <w:ind w:right="1188"/>
        <w:jc w:val="both"/>
        <w:rPr>
          <w:rFonts w:ascii="Arial" w:hAnsi="Arial" w:cs="Arial"/>
        </w:rPr>
      </w:pPr>
      <w:r w:rsidRPr="00FA518D">
        <w:rPr>
          <w:rFonts w:ascii="Arial" w:hAnsi="Arial" w:cs="Arial"/>
        </w:rPr>
        <w:tab/>
      </w:r>
      <w:r w:rsidRPr="00FA518D">
        <w:rPr>
          <w:rFonts w:ascii="Arial" w:hAnsi="Arial" w:cs="Arial"/>
        </w:rPr>
        <w:tab/>
        <w:t>CARRIED</w:t>
      </w:r>
    </w:p>
    <w:bookmarkEnd w:id="10"/>
    <w:p w14:paraId="5D632919" w14:textId="0EB7B9BE" w:rsidR="00755364" w:rsidRDefault="00755364" w:rsidP="004339D3">
      <w:pPr>
        <w:ind w:right="1188"/>
        <w:jc w:val="both"/>
        <w:rPr>
          <w:rFonts w:ascii="Arial" w:hAnsi="Arial" w:cs="Arial"/>
        </w:rPr>
      </w:pPr>
      <w:r>
        <w:rPr>
          <w:rFonts w:ascii="Arial" w:hAnsi="Arial" w:cs="Arial"/>
        </w:rPr>
        <w:tab/>
      </w:r>
      <w:r>
        <w:rPr>
          <w:rFonts w:ascii="Arial" w:hAnsi="Arial" w:cs="Arial"/>
        </w:rPr>
        <w:tab/>
      </w:r>
    </w:p>
    <w:p w14:paraId="395D78F4" w14:textId="01E75720" w:rsidR="00755364" w:rsidRDefault="00755364" w:rsidP="004339D3">
      <w:pPr>
        <w:ind w:right="1188"/>
        <w:jc w:val="both"/>
        <w:rPr>
          <w:rFonts w:ascii="Arial" w:hAnsi="Arial" w:cs="Arial"/>
          <w:b/>
        </w:rPr>
      </w:pPr>
      <w:r>
        <w:rPr>
          <w:rFonts w:ascii="Arial" w:hAnsi="Arial" w:cs="Arial"/>
        </w:rPr>
        <w:tab/>
      </w:r>
      <w:r>
        <w:rPr>
          <w:rFonts w:ascii="Arial" w:hAnsi="Arial" w:cs="Arial"/>
        </w:rPr>
        <w:tab/>
      </w:r>
      <w:r w:rsidRPr="00755364">
        <w:rPr>
          <w:rFonts w:ascii="Arial" w:hAnsi="Arial" w:cs="Arial"/>
          <w:b/>
        </w:rPr>
        <w:t>8.2 Canada Community Building Fund Agreement</w:t>
      </w:r>
    </w:p>
    <w:p w14:paraId="23062352" w14:textId="77777777" w:rsidR="00755364" w:rsidRDefault="00755364" w:rsidP="004339D3">
      <w:pPr>
        <w:ind w:right="1188"/>
        <w:jc w:val="both"/>
        <w:rPr>
          <w:rFonts w:ascii="Arial" w:hAnsi="Arial" w:cs="Arial"/>
          <w:b/>
        </w:rPr>
      </w:pPr>
    </w:p>
    <w:p w14:paraId="373C4649" w14:textId="55D5F816" w:rsidR="00755364" w:rsidRDefault="00755364" w:rsidP="00755364">
      <w:pPr>
        <w:ind w:right="1188"/>
        <w:jc w:val="both"/>
        <w:rPr>
          <w:rFonts w:ascii="Arial" w:hAnsi="Arial" w:cs="Arial"/>
        </w:rPr>
      </w:pPr>
      <w:r w:rsidRPr="00FA518D">
        <w:rPr>
          <w:rFonts w:ascii="Arial" w:hAnsi="Arial" w:cs="Arial"/>
        </w:rPr>
        <w:t>No. 21</w:t>
      </w:r>
      <w:r>
        <w:rPr>
          <w:rFonts w:ascii="Arial" w:hAnsi="Arial" w:cs="Arial"/>
        </w:rPr>
        <w:t>3</w:t>
      </w:r>
      <w:r w:rsidRPr="00FA518D">
        <w:rPr>
          <w:rFonts w:ascii="Arial" w:hAnsi="Arial" w:cs="Arial"/>
        </w:rPr>
        <w:t>-24</w:t>
      </w:r>
      <w:r w:rsidRPr="00FA518D">
        <w:rPr>
          <w:rFonts w:ascii="Arial" w:hAnsi="Arial" w:cs="Arial"/>
        </w:rPr>
        <w:tab/>
      </w:r>
      <w:r w:rsidR="00C25ADB">
        <w:rPr>
          <w:rFonts w:ascii="Arial" w:hAnsi="Arial" w:cs="Arial"/>
        </w:rPr>
        <w:t xml:space="preserve">MASON – CREIGHTON </w:t>
      </w:r>
    </w:p>
    <w:p w14:paraId="26D54A2D" w14:textId="586FF576" w:rsidR="00755364" w:rsidRPr="00FA518D" w:rsidRDefault="00755364" w:rsidP="00755364">
      <w:pPr>
        <w:ind w:left="1440" w:right="1188"/>
        <w:jc w:val="both"/>
        <w:rPr>
          <w:rFonts w:ascii="Arial" w:hAnsi="Arial" w:cs="Arial"/>
        </w:rPr>
      </w:pPr>
      <w:r w:rsidRPr="00FA518D">
        <w:rPr>
          <w:rFonts w:ascii="Arial" w:hAnsi="Arial" w:cs="Arial"/>
        </w:rPr>
        <w:t xml:space="preserve">Be It Resolved That Council of Riverdale Municipality </w:t>
      </w:r>
      <w:r>
        <w:rPr>
          <w:rFonts w:ascii="Arial" w:hAnsi="Arial" w:cs="Arial"/>
        </w:rPr>
        <w:t>authorize the CAO to sign the Canada Community Building Fund Agreement.</w:t>
      </w:r>
    </w:p>
    <w:p w14:paraId="0DC1FBE1" w14:textId="77777777" w:rsidR="00C25ADB" w:rsidRDefault="00755364" w:rsidP="00755364">
      <w:pPr>
        <w:ind w:right="1188"/>
        <w:jc w:val="both"/>
        <w:rPr>
          <w:rFonts w:ascii="Arial" w:hAnsi="Arial" w:cs="Arial"/>
        </w:rPr>
      </w:pPr>
      <w:r w:rsidRPr="00FA518D">
        <w:rPr>
          <w:rFonts w:ascii="Arial" w:hAnsi="Arial" w:cs="Arial"/>
        </w:rPr>
        <w:tab/>
      </w:r>
      <w:r w:rsidRPr="00FA518D">
        <w:rPr>
          <w:rFonts w:ascii="Arial" w:hAnsi="Arial" w:cs="Arial"/>
        </w:rPr>
        <w:tab/>
      </w:r>
    </w:p>
    <w:p w14:paraId="5F8B667B" w14:textId="2776C165" w:rsidR="00755364" w:rsidRDefault="00C25ADB" w:rsidP="00755364">
      <w:pPr>
        <w:ind w:right="1188"/>
        <w:jc w:val="both"/>
        <w:rPr>
          <w:rFonts w:ascii="Arial" w:hAnsi="Arial" w:cs="Arial"/>
        </w:rPr>
      </w:pPr>
      <w:r>
        <w:rPr>
          <w:rFonts w:ascii="Arial" w:hAnsi="Arial" w:cs="Arial"/>
        </w:rPr>
        <w:tab/>
      </w:r>
      <w:r>
        <w:rPr>
          <w:rFonts w:ascii="Arial" w:hAnsi="Arial" w:cs="Arial"/>
        </w:rPr>
        <w:tab/>
      </w:r>
      <w:r w:rsidR="00755364" w:rsidRPr="00FA518D">
        <w:rPr>
          <w:rFonts w:ascii="Arial" w:hAnsi="Arial" w:cs="Arial"/>
        </w:rPr>
        <w:t>CARRIED</w:t>
      </w:r>
    </w:p>
    <w:p w14:paraId="2A48D871" w14:textId="77777777" w:rsidR="00755364" w:rsidRPr="00755364" w:rsidRDefault="00755364" w:rsidP="004339D3">
      <w:pPr>
        <w:ind w:right="1188"/>
        <w:jc w:val="both"/>
        <w:rPr>
          <w:rFonts w:ascii="Arial" w:hAnsi="Arial" w:cs="Arial"/>
          <w:b/>
        </w:rPr>
      </w:pPr>
    </w:p>
    <w:p w14:paraId="7F77A0EA" w14:textId="41B1807A" w:rsidR="00FD6C7F" w:rsidRDefault="006B70C2" w:rsidP="000148E6">
      <w:pPr>
        <w:ind w:left="720" w:right="1188" w:firstLine="720"/>
        <w:jc w:val="both"/>
        <w:rPr>
          <w:rFonts w:ascii="Arial" w:hAnsi="Arial" w:cs="Arial"/>
          <w:b/>
          <w:u w:val="single"/>
        </w:rPr>
      </w:pPr>
      <w:r w:rsidRPr="006B70C2">
        <w:rPr>
          <w:rFonts w:ascii="Arial" w:hAnsi="Arial" w:cs="Arial"/>
          <w:b/>
        </w:rPr>
        <w:t xml:space="preserve">9. </w:t>
      </w:r>
      <w:r w:rsidR="00FD6C7F" w:rsidRPr="00477BFF">
        <w:rPr>
          <w:rFonts w:ascii="Arial" w:hAnsi="Arial" w:cs="Arial"/>
          <w:b/>
          <w:u w:val="single"/>
        </w:rPr>
        <w:t>CONSIDERATION OF BY-LAWS:</w:t>
      </w:r>
    </w:p>
    <w:p w14:paraId="15B368B4" w14:textId="77777777" w:rsidR="003F7359" w:rsidRDefault="003F7359" w:rsidP="00865A33">
      <w:pPr>
        <w:ind w:left="1418" w:right="1188"/>
        <w:rPr>
          <w:rFonts w:ascii="Arial" w:hAnsi="Arial" w:cs="Arial"/>
        </w:rPr>
      </w:pPr>
    </w:p>
    <w:p w14:paraId="799632AD" w14:textId="11E610D8" w:rsidR="008030D3" w:rsidRDefault="008D2D3B" w:rsidP="00B66D90">
      <w:pPr>
        <w:ind w:right="1188"/>
        <w:rPr>
          <w:rFonts w:ascii="Arial" w:hAnsi="Arial" w:cs="Arial"/>
        </w:rPr>
      </w:pPr>
      <w:r>
        <w:rPr>
          <w:rFonts w:ascii="Arial" w:hAnsi="Arial" w:cs="Arial"/>
        </w:rPr>
        <w:tab/>
      </w:r>
      <w:r>
        <w:rPr>
          <w:rFonts w:ascii="Arial" w:hAnsi="Arial" w:cs="Arial"/>
        </w:rPr>
        <w:tab/>
      </w:r>
      <w:r w:rsidR="00472F47" w:rsidRPr="009A1245">
        <w:rPr>
          <w:rFonts w:ascii="Arial" w:hAnsi="Arial" w:cs="Arial"/>
          <w:b/>
        </w:rPr>
        <w:t xml:space="preserve">10. </w:t>
      </w:r>
      <w:r w:rsidR="00EB45D8" w:rsidRPr="00477BFF">
        <w:rPr>
          <w:rFonts w:ascii="Arial" w:hAnsi="Arial" w:cs="Arial"/>
          <w:b/>
          <w:u w:val="single"/>
        </w:rPr>
        <w:t>COUNCILLOR’S REMARKS &amp; SUGGESTIONS:</w:t>
      </w:r>
      <w:r w:rsidR="00927428">
        <w:rPr>
          <w:rFonts w:ascii="Arial" w:hAnsi="Arial" w:cs="Arial"/>
          <w:b/>
          <w:u w:val="single"/>
        </w:rPr>
        <w:tab/>
      </w:r>
      <w:r w:rsidR="00927428" w:rsidRPr="00927428">
        <w:rPr>
          <w:rFonts w:ascii="Arial" w:hAnsi="Arial" w:cs="Arial"/>
        </w:rPr>
        <w:tab/>
      </w:r>
    </w:p>
    <w:p w14:paraId="4220D715" w14:textId="103FE9F5" w:rsidR="00C25ADB" w:rsidRDefault="00C25ADB" w:rsidP="00B66D90">
      <w:pPr>
        <w:ind w:right="1188"/>
        <w:rPr>
          <w:rFonts w:ascii="Arial" w:hAnsi="Arial" w:cs="Arial"/>
        </w:rPr>
      </w:pPr>
      <w:r>
        <w:rPr>
          <w:rFonts w:ascii="Arial" w:hAnsi="Arial" w:cs="Arial"/>
        </w:rPr>
        <w:tab/>
      </w:r>
      <w:r>
        <w:rPr>
          <w:rFonts w:ascii="Arial" w:hAnsi="Arial" w:cs="Arial"/>
        </w:rPr>
        <w:tab/>
      </w:r>
      <w:proofErr w:type="spellStart"/>
      <w:r>
        <w:rPr>
          <w:rFonts w:ascii="Arial" w:hAnsi="Arial" w:cs="Arial"/>
        </w:rPr>
        <w:t>Councillor</w:t>
      </w:r>
      <w:proofErr w:type="spellEnd"/>
      <w:r>
        <w:rPr>
          <w:rFonts w:ascii="Arial" w:hAnsi="Arial" w:cs="Arial"/>
        </w:rPr>
        <w:t xml:space="preserve"> Creighton mentioned that the patching on highway 25 </w:t>
      </w:r>
      <w:r>
        <w:rPr>
          <w:rFonts w:ascii="Arial" w:hAnsi="Arial" w:cs="Arial"/>
        </w:rPr>
        <w:tab/>
      </w:r>
      <w:r>
        <w:rPr>
          <w:rFonts w:ascii="Arial" w:hAnsi="Arial" w:cs="Arial"/>
        </w:rPr>
        <w:tab/>
        <w:t xml:space="preserve">is very rough; he has received complaints of loose dogs on the </w:t>
      </w:r>
      <w:r>
        <w:rPr>
          <w:rFonts w:ascii="Arial" w:hAnsi="Arial" w:cs="Arial"/>
        </w:rPr>
        <w:tab/>
      </w:r>
      <w:r>
        <w:rPr>
          <w:rFonts w:ascii="Arial" w:hAnsi="Arial" w:cs="Arial"/>
        </w:rPr>
        <w:tab/>
        <w:t xml:space="preserve">East side of Rivers. </w:t>
      </w:r>
    </w:p>
    <w:p w14:paraId="7EFF0450" w14:textId="1881FD52" w:rsidR="00C25ADB" w:rsidRDefault="00C25ADB" w:rsidP="00C25ADB">
      <w:pPr>
        <w:ind w:left="1440" w:right="1188"/>
        <w:rPr>
          <w:rFonts w:ascii="Arial" w:hAnsi="Arial" w:cs="Arial"/>
        </w:rPr>
      </w:pPr>
      <w:proofErr w:type="spellStart"/>
      <w:r>
        <w:rPr>
          <w:rFonts w:ascii="Arial" w:hAnsi="Arial" w:cs="Arial"/>
        </w:rPr>
        <w:t>Councillor</w:t>
      </w:r>
      <w:proofErr w:type="spellEnd"/>
      <w:r>
        <w:rPr>
          <w:rFonts w:ascii="Arial" w:hAnsi="Arial" w:cs="Arial"/>
        </w:rPr>
        <w:t xml:space="preserve"> Mason inquired what the logistics of having a sea can storage in the community of Rivers; Rivers and Area Chamber of Commerce will be hosting the Holiday Celebrations on November 22</w:t>
      </w:r>
      <w:r w:rsidRPr="00C25ADB">
        <w:rPr>
          <w:rFonts w:ascii="Arial" w:hAnsi="Arial" w:cs="Arial"/>
          <w:vertAlign w:val="superscript"/>
        </w:rPr>
        <w:t>nd</w:t>
      </w:r>
      <w:r>
        <w:rPr>
          <w:rFonts w:ascii="Arial" w:hAnsi="Arial" w:cs="Arial"/>
        </w:rPr>
        <w:t xml:space="preserve"> and hope that council members would be willing to make and serve free hotdogs for the event. </w:t>
      </w:r>
    </w:p>
    <w:p w14:paraId="4E156E5F" w14:textId="4397B9D6" w:rsidR="00BA46B2" w:rsidRPr="002D1C47" w:rsidRDefault="00B66D90" w:rsidP="00C25ADB">
      <w:pPr>
        <w:ind w:left="1440" w:right="1188"/>
        <w:rPr>
          <w:rFonts w:ascii="Arial" w:hAnsi="Arial" w:cs="Arial"/>
        </w:rPr>
      </w:pPr>
      <w:r>
        <w:rPr>
          <w:rFonts w:ascii="Arial" w:hAnsi="Arial" w:cs="Arial"/>
        </w:rPr>
        <w:tab/>
      </w:r>
      <w:r>
        <w:rPr>
          <w:rFonts w:ascii="Arial" w:hAnsi="Arial" w:cs="Arial"/>
        </w:rPr>
        <w:tab/>
      </w:r>
    </w:p>
    <w:p w14:paraId="1D79C291" w14:textId="73D5A969" w:rsidR="00EB45D8" w:rsidRDefault="00034233" w:rsidP="00927428">
      <w:pPr>
        <w:ind w:right="1188"/>
        <w:jc w:val="both"/>
        <w:rPr>
          <w:rFonts w:ascii="Arial" w:hAnsi="Arial" w:cs="Arial"/>
          <w:b/>
          <w:u w:val="single"/>
        </w:rPr>
      </w:pPr>
      <w:r>
        <w:rPr>
          <w:rFonts w:ascii="Arial" w:hAnsi="Arial" w:cs="Arial"/>
          <w:b/>
        </w:rPr>
        <w:tab/>
      </w:r>
      <w:r>
        <w:rPr>
          <w:rFonts w:ascii="Arial" w:hAnsi="Arial" w:cs="Arial"/>
          <w:b/>
        </w:rPr>
        <w:tab/>
      </w:r>
      <w:r w:rsidR="00472F47">
        <w:rPr>
          <w:rFonts w:ascii="Arial" w:hAnsi="Arial" w:cs="Arial"/>
          <w:b/>
        </w:rPr>
        <w:t xml:space="preserve">11. </w:t>
      </w:r>
      <w:r w:rsidR="00EB45D8" w:rsidRPr="00477BFF">
        <w:rPr>
          <w:rFonts w:ascii="Arial" w:hAnsi="Arial" w:cs="Arial"/>
          <w:b/>
          <w:u w:val="single"/>
        </w:rPr>
        <w:t>MAYOR’S REMARKS &amp; SUGGESTIONS:</w:t>
      </w:r>
    </w:p>
    <w:p w14:paraId="794A5B2D" w14:textId="55643B83" w:rsidR="0089503F" w:rsidRPr="005C7850" w:rsidRDefault="005C7850" w:rsidP="00FA518D">
      <w:pPr>
        <w:ind w:right="1188"/>
        <w:jc w:val="both"/>
        <w:rPr>
          <w:rFonts w:ascii="Arial" w:hAnsi="Arial" w:cs="Arial"/>
          <w:b/>
        </w:rPr>
      </w:pPr>
      <w:r w:rsidRPr="005C7850">
        <w:rPr>
          <w:rFonts w:ascii="Arial" w:hAnsi="Arial" w:cs="Arial"/>
          <w:bCs/>
        </w:rPr>
        <w:tab/>
      </w:r>
      <w:r w:rsidRPr="005C7850">
        <w:rPr>
          <w:rFonts w:ascii="Arial" w:hAnsi="Arial" w:cs="Arial"/>
          <w:bCs/>
        </w:rPr>
        <w:tab/>
      </w:r>
    </w:p>
    <w:p w14:paraId="39A0C85F" w14:textId="04C600B5" w:rsidR="00EB45D8" w:rsidRDefault="00034233" w:rsidP="00927428">
      <w:pPr>
        <w:ind w:right="1188"/>
        <w:jc w:val="both"/>
        <w:rPr>
          <w:rFonts w:ascii="Arial" w:hAnsi="Arial" w:cs="Arial"/>
          <w:b/>
          <w:u w:val="single"/>
          <w:lang w:val="en-CA"/>
        </w:rPr>
      </w:pPr>
      <w:r>
        <w:rPr>
          <w:rFonts w:ascii="Arial" w:hAnsi="Arial" w:cs="Arial"/>
          <w:b/>
        </w:rPr>
        <w:tab/>
      </w:r>
      <w:r>
        <w:rPr>
          <w:rFonts w:ascii="Arial" w:hAnsi="Arial" w:cs="Arial"/>
          <w:b/>
        </w:rPr>
        <w:tab/>
      </w:r>
      <w:r w:rsidR="00472F47">
        <w:rPr>
          <w:rFonts w:ascii="Arial" w:hAnsi="Arial" w:cs="Arial"/>
          <w:b/>
        </w:rPr>
        <w:t xml:space="preserve">12. </w:t>
      </w:r>
      <w:r w:rsidR="00EB45D8" w:rsidRPr="00477BFF">
        <w:rPr>
          <w:rFonts w:ascii="Arial" w:hAnsi="Arial" w:cs="Arial"/>
          <w:b/>
          <w:u w:val="single"/>
          <w:lang w:val="en-CA"/>
        </w:rPr>
        <w:t>CHIEF ADMINISTRATIVE OFFICER’S REPORT:</w:t>
      </w:r>
    </w:p>
    <w:p w14:paraId="76C8C36F" w14:textId="014C05DB" w:rsidR="004367AA" w:rsidRDefault="0089503F" w:rsidP="00927428">
      <w:pPr>
        <w:ind w:right="1188"/>
        <w:jc w:val="both"/>
        <w:rPr>
          <w:rFonts w:ascii="Arial" w:hAnsi="Arial" w:cs="Arial"/>
          <w:b/>
          <w:u w:val="single"/>
          <w:lang w:val="en-CA"/>
        </w:rPr>
      </w:pPr>
      <w:r w:rsidRPr="0089503F">
        <w:rPr>
          <w:rFonts w:ascii="Arial" w:hAnsi="Arial" w:cs="Arial"/>
          <w:lang w:val="en-CA"/>
        </w:rPr>
        <w:tab/>
      </w:r>
      <w:r w:rsidRPr="0089503F">
        <w:rPr>
          <w:rFonts w:ascii="Arial" w:hAnsi="Arial" w:cs="Arial"/>
          <w:lang w:val="en-CA"/>
        </w:rPr>
        <w:tab/>
      </w:r>
    </w:p>
    <w:p w14:paraId="798527DE" w14:textId="2F796EC0" w:rsidR="000E4544" w:rsidRDefault="00472F47" w:rsidP="00865A33">
      <w:pPr>
        <w:tabs>
          <w:tab w:val="left" w:pos="1485"/>
        </w:tabs>
        <w:ind w:left="1418" w:right="1188"/>
        <w:jc w:val="both"/>
        <w:rPr>
          <w:rFonts w:ascii="Arial" w:hAnsi="Arial" w:cs="Arial"/>
          <w:b/>
          <w:u w:val="single"/>
        </w:rPr>
      </w:pPr>
      <w:r w:rsidRPr="00472F47">
        <w:rPr>
          <w:rFonts w:ascii="Arial" w:hAnsi="Arial" w:cs="Arial"/>
          <w:b/>
        </w:rPr>
        <w:t>1</w:t>
      </w:r>
      <w:r w:rsidR="00424616">
        <w:rPr>
          <w:rFonts w:ascii="Arial" w:hAnsi="Arial" w:cs="Arial"/>
          <w:b/>
        </w:rPr>
        <w:t>4</w:t>
      </w:r>
      <w:r w:rsidRPr="00472F47">
        <w:rPr>
          <w:rFonts w:ascii="Arial" w:hAnsi="Arial" w:cs="Arial"/>
          <w:b/>
        </w:rPr>
        <w:t>.</w:t>
      </w:r>
      <w:r>
        <w:rPr>
          <w:rFonts w:ascii="Arial" w:hAnsi="Arial" w:cs="Arial"/>
        </w:rPr>
        <w:t xml:space="preserve"> </w:t>
      </w:r>
      <w:r w:rsidR="000E4544">
        <w:rPr>
          <w:rFonts w:ascii="Arial" w:hAnsi="Arial" w:cs="Arial"/>
          <w:b/>
          <w:u w:val="single"/>
        </w:rPr>
        <w:t>ADJOURNMENT:</w:t>
      </w:r>
    </w:p>
    <w:p w14:paraId="04576CB5" w14:textId="77777777" w:rsidR="000E4544" w:rsidRPr="000E4544" w:rsidRDefault="000E4544" w:rsidP="00865A33">
      <w:pPr>
        <w:tabs>
          <w:tab w:val="left" w:pos="1485"/>
        </w:tabs>
        <w:ind w:left="1418" w:right="1188"/>
        <w:jc w:val="both"/>
        <w:rPr>
          <w:rFonts w:ascii="Arial" w:hAnsi="Arial" w:cs="Arial"/>
          <w:b/>
          <w:u w:val="single"/>
        </w:rPr>
      </w:pPr>
    </w:p>
    <w:p w14:paraId="1C17DC7F" w14:textId="257CFA8B" w:rsidR="00D86C0B" w:rsidRPr="00D52737" w:rsidRDefault="00D86C0B" w:rsidP="00927428">
      <w:pPr>
        <w:ind w:right="1188"/>
        <w:jc w:val="both"/>
        <w:rPr>
          <w:rFonts w:ascii="Arial" w:hAnsi="Arial" w:cs="Arial"/>
        </w:rPr>
      </w:pPr>
      <w:r w:rsidRPr="00D52737">
        <w:rPr>
          <w:rFonts w:ascii="Arial" w:hAnsi="Arial" w:cs="Arial"/>
        </w:rPr>
        <w:t>No.</w:t>
      </w:r>
      <w:r>
        <w:rPr>
          <w:rFonts w:ascii="Arial" w:hAnsi="Arial" w:cs="Arial"/>
        </w:rPr>
        <w:t xml:space="preserve"> </w:t>
      </w:r>
      <w:r w:rsidR="00FA518D">
        <w:rPr>
          <w:rFonts w:ascii="Arial" w:hAnsi="Arial" w:cs="Arial"/>
        </w:rPr>
        <w:t>21</w:t>
      </w:r>
      <w:r w:rsidR="00755364">
        <w:rPr>
          <w:rFonts w:ascii="Arial" w:hAnsi="Arial" w:cs="Arial"/>
        </w:rPr>
        <w:t>4</w:t>
      </w:r>
      <w:r w:rsidR="00B66D90">
        <w:rPr>
          <w:rFonts w:ascii="Arial" w:hAnsi="Arial" w:cs="Arial"/>
        </w:rPr>
        <w:t>-24</w:t>
      </w:r>
      <w:r>
        <w:rPr>
          <w:rFonts w:ascii="Arial" w:hAnsi="Arial" w:cs="Arial"/>
        </w:rPr>
        <w:tab/>
      </w:r>
      <w:r w:rsidR="00C25ADB">
        <w:rPr>
          <w:rFonts w:ascii="Arial" w:hAnsi="Arial" w:cs="Arial"/>
        </w:rPr>
        <w:t>POD - CREIGHTON</w:t>
      </w:r>
    </w:p>
    <w:p w14:paraId="6A2AD180" w14:textId="1148A9F2" w:rsidR="00894C21" w:rsidRPr="00D52737" w:rsidRDefault="00894C21" w:rsidP="00865A33">
      <w:pPr>
        <w:ind w:left="1418" w:right="1188"/>
        <w:jc w:val="both"/>
        <w:rPr>
          <w:rFonts w:ascii="Arial" w:hAnsi="Arial" w:cs="Arial"/>
          <w:lang w:val="en-CA"/>
        </w:rPr>
      </w:pPr>
      <w:r w:rsidRPr="00D52737">
        <w:rPr>
          <w:rFonts w:ascii="Arial" w:hAnsi="Arial" w:cs="Arial"/>
          <w:lang w:val="en-CA"/>
        </w:rPr>
        <w:tab/>
        <w:t>Be It Resolved that Council do now adjourn.</w:t>
      </w:r>
    </w:p>
    <w:p w14:paraId="07B3FC3C" w14:textId="77777777" w:rsidR="00894C21" w:rsidRPr="00D52737" w:rsidRDefault="00894C21" w:rsidP="00865A33">
      <w:pPr>
        <w:ind w:left="1418" w:right="1188"/>
        <w:jc w:val="both"/>
        <w:rPr>
          <w:rFonts w:ascii="Arial" w:hAnsi="Arial" w:cs="Arial"/>
          <w:lang w:val="en-CA"/>
        </w:rPr>
      </w:pPr>
    </w:p>
    <w:p w14:paraId="1EE05062" w14:textId="688B58C8" w:rsidR="00894C21" w:rsidRPr="00D52737" w:rsidRDefault="003F22D8" w:rsidP="00865A33">
      <w:pPr>
        <w:ind w:left="1418" w:right="1188"/>
        <w:jc w:val="both"/>
        <w:rPr>
          <w:rFonts w:ascii="Arial" w:hAnsi="Arial" w:cs="Arial"/>
          <w:lang w:val="en-CA"/>
        </w:rPr>
      </w:pPr>
      <w:r w:rsidRPr="00D52737">
        <w:rPr>
          <w:rFonts w:ascii="Arial" w:hAnsi="Arial" w:cs="Arial"/>
          <w:lang w:val="en-CA"/>
        </w:rPr>
        <w:tab/>
        <w:t xml:space="preserve">TIME: </w:t>
      </w:r>
      <w:r w:rsidR="00EC480C">
        <w:rPr>
          <w:rFonts w:ascii="Arial" w:hAnsi="Arial" w:cs="Arial"/>
          <w:lang w:val="en-CA"/>
        </w:rPr>
        <w:t xml:space="preserve"> </w:t>
      </w:r>
      <w:r w:rsidR="00C25ADB">
        <w:rPr>
          <w:rFonts w:ascii="Arial" w:hAnsi="Arial" w:cs="Arial"/>
          <w:lang w:val="en-CA"/>
        </w:rPr>
        <w:t>9:47</w:t>
      </w:r>
      <w:r w:rsidR="00EA5681">
        <w:rPr>
          <w:rFonts w:ascii="Arial" w:hAnsi="Arial" w:cs="Arial"/>
          <w:lang w:val="en-CA"/>
        </w:rPr>
        <w:t xml:space="preserve"> </w:t>
      </w:r>
      <w:r w:rsidR="00EC480C">
        <w:rPr>
          <w:rFonts w:ascii="Arial" w:hAnsi="Arial" w:cs="Arial"/>
          <w:lang w:val="en-CA"/>
        </w:rPr>
        <w:t>PM</w:t>
      </w:r>
    </w:p>
    <w:p w14:paraId="1E787720" w14:textId="77777777" w:rsidR="00894C21" w:rsidRDefault="00894C21" w:rsidP="00865A33">
      <w:pPr>
        <w:ind w:left="1418" w:right="1188"/>
        <w:jc w:val="both"/>
        <w:rPr>
          <w:rFonts w:ascii="Arial" w:hAnsi="Arial" w:cs="Arial"/>
          <w:lang w:val="en-CA"/>
        </w:rPr>
      </w:pP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r w:rsidRPr="00D52737">
        <w:rPr>
          <w:rFonts w:ascii="Arial" w:hAnsi="Arial" w:cs="Arial"/>
          <w:lang w:val="en-CA"/>
        </w:rPr>
        <w:tab/>
      </w:r>
    </w:p>
    <w:p w14:paraId="0E7ED0F5" w14:textId="10F09C84" w:rsidR="005F0CD9" w:rsidRPr="00D52737" w:rsidRDefault="005F0CD9" w:rsidP="00865A33">
      <w:pPr>
        <w:ind w:left="1418" w:right="1188"/>
        <w:jc w:val="both"/>
        <w:rPr>
          <w:rFonts w:ascii="Arial" w:hAnsi="Arial" w:cs="Arial"/>
          <w:lang w:val="en-CA"/>
        </w:rPr>
      </w:pPr>
      <w:r>
        <w:rPr>
          <w:rFonts w:ascii="Arial" w:hAnsi="Arial" w:cs="Arial"/>
          <w:lang w:val="en-CA"/>
        </w:rPr>
        <w:tab/>
        <w:t>CARRIED</w:t>
      </w:r>
    </w:p>
    <w:p w14:paraId="322301AD" w14:textId="77777777" w:rsidR="00894C21" w:rsidRDefault="00894C21" w:rsidP="00865A33">
      <w:pPr>
        <w:ind w:left="1418" w:right="1188"/>
        <w:jc w:val="both"/>
        <w:rPr>
          <w:rFonts w:ascii="Arial" w:hAnsi="Arial" w:cs="Arial"/>
          <w:lang w:val="en-CA"/>
        </w:rPr>
      </w:pPr>
    </w:p>
    <w:p w14:paraId="26F7C879" w14:textId="77777777" w:rsidR="00927428" w:rsidRDefault="00F85EB6" w:rsidP="00927428">
      <w:pPr>
        <w:ind w:left="1418" w:right="1188"/>
        <w:jc w:val="both"/>
        <w:rPr>
          <w:rFonts w:ascii="Arial" w:hAnsi="Arial" w:cs="Arial"/>
          <w:b/>
          <w:i/>
          <w:lang w:val="en-CA"/>
        </w:rPr>
      </w:pPr>
      <w:r>
        <w:rPr>
          <w:rFonts w:ascii="Arial" w:hAnsi="Arial" w:cs="Arial"/>
          <w:lang w:val="en-CA"/>
        </w:rPr>
        <w:tab/>
      </w:r>
      <w:r>
        <w:rPr>
          <w:rFonts w:ascii="Arial" w:hAnsi="Arial" w:cs="Arial"/>
          <w:lang w:val="en-CA"/>
        </w:rPr>
        <w:tab/>
      </w:r>
    </w:p>
    <w:p w14:paraId="4928713A" w14:textId="77777777" w:rsidR="00927428" w:rsidRDefault="00927428" w:rsidP="00927428">
      <w:pPr>
        <w:ind w:left="1418" w:right="1188"/>
        <w:jc w:val="both"/>
        <w:rPr>
          <w:rFonts w:ascii="Arial" w:hAnsi="Arial" w:cs="Arial"/>
        </w:rPr>
      </w:pPr>
    </w:p>
    <w:p w14:paraId="188B4B79" w14:textId="4AC71247" w:rsidR="003D3E92" w:rsidRPr="00927428" w:rsidRDefault="003D3E92" w:rsidP="00927428">
      <w:pPr>
        <w:ind w:left="1418" w:right="1188"/>
        <w:jc w:val="both"/>
        <w:rPr>
          <w:rFonts w:ascii="Arial" w:hAnsi="Arial" w:cs="Arial"/>
          <w:b/>
          <w:i/>
          <w:lang w:val="en-CA"/>
        </w:rPr>
      </w:pPr>
      <w:r w:rsidRPr="00D52737">
        <w:rPr>
          <w:rFonts w:ascii="Arial" w:hAnsi="Arial" w:cs="Arial"/>
        </w:rPr>
        <w:t>_____________________</w:t>
      </w:r>
      <w:r w:rsidRPr="00D52737">
        <w:rPr>
          <w:rFonts w:ascii="Arial" w:hAnsi="Arial" w:cs="Arial"/>
        </w:rPr>
        <w:tab/>
      </w:r>
      <w:r w:rsidRPr="00D52737">
        <w:rPr>
          <w:rFonts w:ascii="Arial" w:hAnsi="Arial" w:cs="Arial"/>
        </w:rPr>
        <w:tab/>
        <w:t>_____________________</w:t>
      </w:r>
    </w:p>
    <w:p w14:paraId="32DB0D8A" w14:textId="3D6888A0" w:rsidR="003D3E92" w:rsidRPr="00D52737" w:rsidRDefault="009D2112" w:rsidP="00865A33">
      <w:pPr>
        <w:ind w:left="1418" w:right="1188"/>
        <w:rPr>
          <w:rFonts w:ascii="Arial" w:hAnsi="Arial" w:cs="Arial"/>
        </w:rPr>
      </w:pPr>
      <w:r w:rsidRPr="00D52737">
        <w:rPr>
          <w:rFonts w:ascii="Arial" w:hAnsi="Arial" w:cs="Arial"/>
        </w:rPr>
        <w:tab/>
      </w:r>
      <w:r w:rsidR="00BB0E31">
        <w:rPr>
          <w:rFonts w:ascii="Arial" w:hAnsi="Arial" w:cs="Arial"/>
        </w:rPr>
        <w:t>Heather Lamb</w:t>
      </w:r>
      <w:r w:rsidR="00927428">
        <w:rPr>
          <w:rFonts w:ascii="Arial" w:hAnsi="Arial" w:cs="Arial"/>
        </w:rPr>
        <w:tab/>
      </w:r>
      <w:r w:rsidR="003D3E92" w:rsidRPr="00D52737">
        <w:rPr>
          <w:rFonts w:ascii="Arial" w:hAnsi="Arial" w:cs="Arial"/>
        </w:rPr>
        <w:tab/>
      </w:r>
      <w:r w:rsidRPr="00D52737">
        <w:rPr>
          <w:rFonts w:ascii="Arial" w:hAnsi="Arial" w:cs="Arial"/>
        </w:rPr>
        <w:tab/>
      </w:r>
      <w:r w:rsidR="00834FD6">
        <w:rPr>
          <w:rFonts w:ascii="Arial" w:hAnsi="Arial" w:cs="Arial"/>
        </w:rPr>
        <w:t xml:space="preserve">Marci Quane </w:t>
      </w:r>
    </w:p>
    <w:p w14:paraId="18A343E6" w14:textId="514ACB5D" w:rsidR="003E66DA" w:rsidRPr="00D52737" w:rsidRDefault="003D3E92" w:rsidP="00865A33">
      <w:pPr>
        <w:ind w:left="1418" w:right="1188"/>
        <w:rPr>
          <w:rFonts w:ascii="Arial" w:hAnsi="Arial" w:cs="Arial"/>
        </w:rPr>
      </w:pPr>
      <w:r w:rsidRPr="00D52737">
        <w:rPr>
          <w:rFonts w:ascii="Arial" w:hAnsi="Arial" w:cs="Arial"/>
        </w:rPr>
        <w:tab/>
      </w:r>
      <w:r w:rsidR="007823BA" w:rsidRPr="00D52737">
        <w:rPr>
          <w:rFonts w:ascii="Arial" w:hAnsi="Arial" w:cs="Arial"/>
        </w:rPr>
        <w:t>Mayor</w:t>
      </w:r>
      <w:r w:rsidR="00927428">
        <w:rPr>
          <w:rFonts w:ascii="Arial" w:hAnsi="Arial" w:cs="Arial"/>
        </w:rPr>
        <w:tab/>
      </w:r>
      <w:r w:rsidR="007823BA" w:rsidRPr="00D52737">
        <w:rPr>
          <w:rFonts w:ascii="Arial" w:hAnsi="Arial" w:cs="Arial"/>
        </w:rPr>
        <w:tab/>
      </w:r>
      <w:r w:rsidR="007823BA" w:rsidRPr="00D52737">
        <w:rPr>
          <w:rFonts w:ascii="Arial" w:hAnsi="Arial" w:cs="Arial"/>
        </w:rPr>
        <w:tab/>
      </w:r>
      <w:r w:rsidR="007823BA" w:rsidRPr="00D52737">
        <w:rPr>
          <w:rFonts w:ascii="Arial" w:hAnsi="Arial" w:cs="Arial"/>
        </w:rPr>
        <w:tab/>
      </w:r>
      <w:r w:rsidR="009D2112" w:rsidRPr="00D52737">
        <w:rPr>
          <w:rFonts w:ascii="Arial" w:hAnsi="Arial" w:cs="Arial"/>
        </w:rPr>
        <w:tab/>
      </w:r>
      <w:r w:rsidR="00834FD6">
        <w:rPr>
          <w:rFonts w:ascii="Arial" w:hAnsi="Arial" w:cs="Arial"/>
        </w:rPr>
        <w:t>Chief</w:t>
      </w:r>
      <w:r w:rsidR="00064DC4" w:rsidRPr="00D52737">
        <w:rPr>
          <w:rFonts w:ascii="Arial" w:hAnsi="Arial" w:cs="Arial"/>
        </w:rPr>
        <w:t xml:space="preserve"> Administrative Officer</w:t>
      </w:r>
      <w:r w:rsidR="002E53FC" w:rsidRPr="00D52737">
        <w:rPr>
          <w:rFonts w:ascii="Arial" w:hAnsi="Arial" w:cs="Arial"/>
        </w:rPr>
        <w:tab/>
      </w:r>
      <w:r w:rsidR="002E53FC" w:rsidRPr="00D52737">
        <w:rPr>
          <w:rFonts w:ascii="Arial" w:hAnsi="Arial" w:cs="Arial"/>
        </w:rPr>
        <w:tab/>
      </w:r>
      <w:r w:rsidR="002E53FC" w:rsidRPr="00D52737">
        <w:rPr>
          <w:rFonts w:ascii="Arial" w:hAnsi="Arial" w:cs="Arial"/>
        </w:rPr>
        <w:tab/>
      </w:r>
      <w:r w:rsidR="002E53FC" w:rsidRPr="00D52737">
        <w:rPr>
          <w:rFonts w:ascii="Arial" w:hAnsi="Arial" w:cs="Arial"/>
        </w:rPr>
        <w:tab/>
      </w:r>
      <w:r w:rsidR="008736A2" w:rsidRPr="00D52737">
        <w:rPr>
          <w:rFonts w:ascii="Arial" w:hAnsi="Arial" w:cs="Arial"/>
        </w:rPr>
        <w:tab/>
      </w:r>
      <w:r w:rsidR="008736A2" w:rsidRPr="00D52737">
        <w:rPr>
          <w:rFonts w:ascii="Arial" w:hAnsi="Arial" w:cs="Arial"/>
        </w:rPr>
        <w:tab/>
      </w:r>
      <w:r w:rsidR="008736A2" w:rsidRPr="00D52737">
        <w:rPr>
          <w:rFonts w:ascii="Arial" w:hAnsi="Arial" w:cs="Arial"/>
        </w:rPr>
        <w:tab/>
      </w:r>
      <w:r w:rsidR="008736A2" w:rsidRPr="00D52737">
        <w:rPr>
          <w:rFonts w:ascii="Arial" w:hAnsi="Arial" w:cs="Arial"/>
        </w:rPr>
        <w:tab/>
      </w:r>
      <w:r w:rsidR="008736A2" w:rsidRPr="00D52737">
        <w:rPr>
          <w:rFonts w:ascii="Arial" w:hAnsi="Arial" w:cs="Arial"/>
        </w:rPr>
        <w:tab/>
      </w:r>
    </w:p>
    <w:sectPr w:rsidR="003E66DA" w:rsidRPr="00D52737" w:rsidSect="00A17756">
      <w:headerReference w:type="even" r:id="rId8"/>
      <w:headerReference w:type="default" r:id="rId9"/>
      <w:footerReference w:type="even" r:id="rId10"/>
      <w:footerReference w:type="default" r:id="rId11"/>
      <w:headerReference w:type="first" r:id="rId12"/>
      <w:footerReference w:type="first" r:id="rId13"/>
      <w:pgSz w:w="12240" w:h="20160" w:code="5"/>
      <w:pgMar w:top="720" w:right="902" w:bottom="244" w:left="187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C5287" w14:textId="77777777" w:rsidR="00B60161" w:rsidRDefault="00B60161" w:rsidP="00B60161">
      <w:r>
        <w:separator/>
      </w:r>
    </w:p>
  </w:endnote>
  <w:endnote w:type="continuationSeparator" w:id="0">
    <w:p w14:paraId="21899309" w14:textId="77777777" w:rsidR="00B60161" w:rsidRDefault="00B60161" w:rsidP="00B6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AF5D" w14:textId="77777777" w:rsidR="00B60161" w:rsidRDefault="00B6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FDB1" w14:textId="77777777" w:rsidR="00B60161" w:rsidRDefault="00B60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816A" w14:textId="77777777" w:rsidR="00B60161" w:rsidRDefault="00B6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D707F" w14:textId="77777777" w:rsidR="00B60161" w:rsidRDefault="00B60161" w:rsidP="00B60161">
      <w:r>
        <w:separator/>
      </w:r>
    </w:p>
  </w:footnote>
  <w:footnote w:type="continuationSeparator" w:id="0">
    <w:p w14:paraId="3C1F5F37" w14:textId="77777777" w:rsidR="00B60161" w:rsidRDefault="00B60161" w:rsidP="00B6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976A" w14:textId="669C6366" w:rsidR="00B60161" w:rsidRDefault="00B6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94757" w14:textId="189E39AB" w:rsidR="00B60161" w:rsidRDefault="00B60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3F51" w14:textId="6DCCD88C" w:rsidR="00B60161" w:rsidRDefault="00B6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B61"/>
    <w:multiLevelType w:val="hybridMultilevel"/>
    <w:tmpl w:val="F5B6EB5E"/>
    <w:lvl w:ilvl="0" w:tplc="8632B9EA">
      <w:start w:val="1"/>
      <w:numFmt w:val="bullet"/>
      <w:lvlText w:val="-"/>
      <w:lvlJc w:val="left"/>
      <w:pPr>
        <w:tabs>
          <w:tab w:val="num" w:pos="2430"/>
        </w:tabs>
        <w:ind w:left="2430" w:hanging="99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BC6880"/>
    <w:multiLevelType w:val="hybridMultilevel"/>
    <w:tmpl w:val="F6665B3E"/>
    <w:lvl w:ilvl="0" w:tplc="945AD010">
      <w:start w:val="1"/>
      <w:numFmt w:val="upperLetter"/>
      <w:lvlText w:val="%1."/>
      <w:lvlJc w:val="left"/>
      <w:pPr>
        <w:tabs>
          <w:tab w:val="num" w:pos="1800"/>
        </w:tabs>
        <w:ind w:left="1800" w:hanging="360"/>
      </w:pPr>
      <w:rPr>
        <w:rFonts w:hint="default"/>
      </w:rPr>
    </w:lvl>
    <w:lvl w:ilvl="1" w:tplc="C372A088">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D3D427A2">
      <w:start w:val="1"/>
      <w:numFmt w:val="upp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48D3EE7"/>
    <w:multiLevelType w:val="hybridMultilevel"/>
    <w:tmpl w:val="AD86891C"/>
    <w:lvl w:ilvl="0" w:tplc="D62E2DD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5BB156F"/>
    <w:multiLevelType w:val="hybridMultilevel"/>
    <w:tmpl w:val="D14E44E6"/>
    <w:lvl w:ilvl="0" w:tplc="3AFC29A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5EF44C7"/>
    <w:multiLevelType w:val="hybridMultilevel"/>
    <w:tmpl w:val="FB8CBF14"/>
    <w:lvl w:ilvl="0" w:tplc="BC22D61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91515A9"/>
    <w:multiLevelType w:val="hybridMultilevel"/>
    <w:tmpl w:val="BDB8CA02"/>
    <w:lvl w:ilvl="0" w:tplc="53020BA2">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9D6020B"/>
    <w:multiLevelType w:val="hybridMultilevel"/>
    <w:tmpl w:val="21B21914"/>
    <w:lvl w:ilvl="0" w:tplc="B71403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C5DD6"/>
    <w:multiLevelType w:val="hybridMultilevel"/>
    <w:tmpl w:val="EF36A9A6"/>
    <w:lvl w:ilvl="0" w:tplc="D19CE1B2">
      <w:start w:val="1"/>
      <w:numFmt w:val="upp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164D389A"/>
    <w:multiLevelType w:val="hybridMultilevel"/>
    <w:tmpl w:val="14A672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095F81"/>
    <w:multiLevelType w:val="hybridMultilevel"/>
    <w:tmpl w:val="B824DA40"/>
    <w:lvl w:ilvl="0" w:tplc="039230F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B48555B"/>
    <w:multiLevelType w:val="hybridMultilevel"/>
    <w:tmpl w:val="B6CAD678"/>
    <w:lvl w:ilvl="0" w:tplc="6C94E5F0">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1FDC7F5D"/>
    <w:multiLevelType w:val="hybridMultilevel"/>
    <w:tmpl w:val="E9C6FF7A"/>
    <w:lvl w:ilvl="0" w:tplc="679055B2">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8E084E"/>
    <w:multiLevelType w:val="hybridMultilevel"/>
    <w:tmpl w:val="D2FEFC12"/>
    <w:lvl w:ilvl="0" w:tplc="E08E4BA8">
      <w:start w:val="1"/>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4201EB6"/>
    <w:multiLevelType w:val="hybridMultilevel"/>
    <w:tmpl w:val="1FA2E690"/>
    <w:lvl w:ilvl="0" w:tplc="23027E70">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15:restartNumberingAfterBreak="0">
    <w:nsid w:val="25BF37C8"/>
    <w:multiLevelType w:val="hybridMultilevel"/>
    <w:tmpl w:val="AD90F8B2"/>
    <w:lvl w:ilvl="0" w:tplc="8730DD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AF5306D"/>
    <w:multiLevelType w:val="multilevel"/>
    <w:tmpl w:val="02EC5FA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B7727E3"/>
    <w:multiLevelType w:val="hybridMultilevel"/>
    <w:tmpl w:val="13CE227C"/>
    <w:lvl w:ilvl="0" w:tplc="B7DE762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FEE75BA"/>
    <w:multiLevelType w:val="hybridMultilevel"/>
    <w:tmpl w:val="13004EAC"/>
    <w:lvl w:ilvl="0" w:tplc="F24C012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33684F02"/>
    <w:multiLevelType w:val="hybridMultilevel"/>
    <w:tmpl w:val="E1168546"/>
    <w:lvl w:ilvl="0" w:tplc="56D8118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87C3F32"/>
    <w:multiLevelType w:val="hybridMultilevel"/>
    <w:tmpl w:val="1AB01454"/>
    <w:lvl w:ilvl="0" w:tplc="071E711E">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3949632D"/>
    <w:multiLevelType w:val="multilevel"/>
    <w:tmpl w:val="0EC4F1F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CA970F4"/>
    <w:multiLevelType w:val="hybridMultilevel"/>
    <w:tmpl w:val="30D84184"/>
    <w:lvl w:ilvl="0" w:tplc="194493CA">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0F1258B"/>
    <w:multiLevelType w:val="hybridMultilevel"/>
    <w:tmpl w:val="66C64BE4"/>
    <w:lvl w:ilvl="0" w:tplc="D726867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2613E0E"/>
    <w:multiLevelType w:val="hybridMultilevel"/>
    <w:tmpl w:val="27A8AAA6"/>
    <w:lvl w:ilvl="0" w:tplc="BC9AFB2A">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4505219E"/>
    <w:multiLevelType w:val="hybridMultilevel"/>
    <w:tmpl w:val="7A72083C"/>
    <w:lvl w:ilvl="0" w:tplc="8722A780">
      <w:start w:val="4"/>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15:restartNumberingAfterBreak="0">
    <w:nsid w:val="457A250B"/>
    <w:multiLevelType w:val="multilevel"/>
    <w:tmpl w:val="6590DF2C"/>
    <w:lvl w:ilvl="0">
      <w:start w:val="1"/>
      <w:numFmt w:val="decimal"/>
      <w:lvlText w:val="%1."/>
      <w:lvlJc w:val="left"/>
      <w:pPr>
        <w:ind w:left="180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4661336C"/>
    <w:multiLevelType w:val="hybridMultilevel"/>
    <w:tmpl w:val="368CDFA4"/>
    <w:lvl w:ilvl="0" w:tplc="999EE31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BB61076"/>
    <w:multiLevelType w:val="multilevel"/>
    <w:tmpl w:val="6D26EBF0"/>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D7B1091"/>
    <w:multiLevelType w:val="hybridMultilevel"/>
    <w:tmpl w:val="806AFCFA"/>
    <w:lvl w:ilvl="0" w:tplc="4B66DCA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15:restartNumberingAfterBreak="0">
    <w:nsid w:val="5E7339E6"/>
    <w:multiLevelType w:val="hybridMultilevel"/>
    <w:tmpl w:val="FDF8E096"/>
    <w:lvl w:ilvl="0" w:tplc="99D8758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61D5723D"/>
    <w:multiLevelType w:val="hybridMultilevel"/>
    <w:tmpl w:val="2604E0D4"/>
    <w:lvl w:ilvl="0" w:tplc="60AAEBA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623D7D69"/>
    <w:multiLevelType w:val="hybridMultilevel"/>
    <w:tmpl w:val="E4007384"/>
    <w:lvl w:ilvl="0" w:tplc="E904D0DA">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2" w15:restartNumberingAfterBreak="0">
    <w:nsid w:val="630450B7"/>
    <w:multiLevelType w:val="hybridMultilevel"/>
    <w:tmpl w:val="AB52FB22"/>
    <w:lvl w:ilvl="0" w:tplc="1D6AF1BE">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65960947"/>
    <w:multiLevelType w:val="hybridMultilevel"/>
    <w:tmpl w:val="96FCAFDE"/>
    <w:lvl w:ilvl="0" w:tplc="14043E62">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15:restartNumberingAfterBreak="0">
    <w:nsid w:val="66FF17DC"/>
    <w:multiLevelType w:val="hybridMultilevel"/>
    <w:tmpl w:val="6D328EFC"/>
    <w:lvl w:ilvl="0" w:tplc="B8AE9136">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5" w15:restartNumberingAfterBreak="0">
    <w:nsid w:val="6A9E6A96"/>
    <w:multiLevelType w:val="hybridMultilevel"/>
    <w:tmpl w:val="DFB82462"/>
    <w:lvl w:ilvl="0" w:tplc="4D0AFD52">
      <w:start w:val="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4F524C"/>
    <w:multiLevelType w:val="hybridMultilevel"/>
    <w:tmpl w:val="3D2049A0"/>
    <w:lvl w:ilvl="0" w:tplc="186EA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C964D4"/>
    <w:multiLevelType w:val="multilevel"/>
    <w:tmpl w:val="DDA807E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DFF04B6"/>
    <w:multiLevelType w:val="hybridMultilevel"/>
    <w:tmpl w:val="07AE2166"/>
    <w:lvl w:ilvl="0" w:tplc="80C0DD78">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3"/>
  </w:num>
  <w:num w:numId="3">
    <w:abstractNumId w:val="21"/>
  </w:num>
  <w:num w:numId="4">
    <w:abstractNumId w:val="4"/>
  </w:num>
  <w:num w:numId="5">
    <w:abstractNumId w:val="36"/>
  </w:num>
  <w:num w:numId="6">
    <w:abstractNumId w:val="14"/>
  </w:num>
  <w:num w:numId="7">
    <w:abstractNumId w:val="26"/>
  </w:num>
  <w:num w:numId="8">
    <w:abstractNumId w:val="9"/>
  </w:num>
  <w:num w:numId="9">
    <w:abstractNumId w:val="18"/>
  </w:num>
  <w:num w:numId="10">
    <w:abstractNumId w:val="2"/>
  </w:num>
  <w:num w:numId="11">
    <w:abstractNumId w:val="16"/>
  </w:num>
  <w:num w:numId="12">
    <w:abstractNumId w:val="11"/>
  </w:num>
  <w:num w:numId="13">
    <w:abstractNumId w:val="22"/>
  </w:num>
  <w:num w:numId="14">
    <w:abstractNumId w:val="0"/>
  </w:num>
  <w:num w:numId="15">
    <w:abstractNumId w:val="7"/>
  </w:num>
  <w:num w:numId="16">
    <w:abstractNumId w:val="29"/>
  </w:num>
  <w:num w:numId="17">
    <w:abstractNumId w:val="34"/>
  </w:num>
  <w:num w:numId="18">
    <w:abstractNumId w:val="10"/>
  </w:num>
  <w:num w:numId="19">
    <w:abstractNumId w:val="32"/>
  </w:num>
  <w:num w:numId="20">
    <w:abstractNumId w:val="13"/>
  </w:num>
  <w:num w:numId="21">
    <w:abstractNumId w:val="31"/>
  </w:num>
  <w:num w:numId="22">
    <w:abstractNumId w:val="24"/>
  </w:num>
  <w:num w:numId="23">
    <w:abstractNumId w:val="12"/>
  </w:num>
  <w:num w:numId="24">
    <w:abstractNumId w:val="8"/>
  </w:num>
  <w:num w:numId="25">
    <w:abstractNumId w:val="35"/>
  </w:num>
  <w:num w:numId="26">
    <w:abstractNumId w:val="6"/>
  </w:num>
  <w:num w:numId="27">
    <w:abstractNumId w:val="5"/>
  </w:num>
  <w:num w:numId="28">
    <w:abstractNumId w:val="38"/>
  </w:num>
  <w:num w:numId="29">
    <w:abstractNumId w:val="33"/>
  </w:num>
  <w:num w:numId="30">
    <w:abstractNumId w:val="23"/>
  </w:num>
  <w:num w:numId="31">
    <w:abstractNumId w:val="17"/>
  </w:num>
  <w:num w:numId="32">
    <w:abstractNumId w:val="37"/>
  </w:num>
  <w:num w:numId="33">
    <w:abstractNumId w:val="20"/>
  </w:num>
  <w:num w:numId="34">
    <w:abstractNumId w:val="27"/>
  </w:num>
  <w:num w:numId="35">
    <w:abstractNumId w:val="28"/>
  </w:num>
  <w:num w:numId="36">
    <w:abstractNumId w:val="25"/>
  </w:num>
  <w:num w:numId="37">
    <w:abstractNumId w:val="15"/>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0D"/>
    <w:rsid w:val="000019D0"/>
    <w:rsid w:val="00001CDF"/>
    <w:rsid w:val="00001DF4"/>
    <w:rsid w:val="0000215A"/>
    <w:rsid w:val="00003FFE"/>
    <w:rsid w:val="00006781"/>
    <w:rsid w:val="000072D2"/>
    <w:rsid w:val="00007A98"/>
    <w:rsid w:val="00010C5E"/>
    <w:rsid w:val="000110C2"/>
    <w:rsid w:val="00012997"/>
    <w:rsid w:val="0001301F"/>
    <w:rsid w:val="00013D67"/>
    <w:rsid w:val="00014479"/>
    <w:rsid w:val="000148E6"/>
    <w:rsid w:val="00014CE7"/>
    <w:rsid w:val="00015655"/>
    <w:rsid w:val="000205D7"/>
    <w:rsid w:val="00020889"/>
    <w:rsid w:val="00020ABA"/>
    <w:rsid w:val="00020D39"/>
    <w:rsid w:val="000228D9"/>
    <w:rsid w:val="00022F83"/>
    <w:rsid w:val="000232B0"/>
    <w:rsid w:val="000242A3"/>
    <w:rsid w:val="000246B4"/>
    <w:rsid w:val="00025504"/>
    <w:rsid w:val="0002610C"/>
    <w:rsid w:val="00026619"/>
    <w:rsid w:val="00026696"/>
    <w:rsid w:val="00026C0F"/>
    <w:rsid w:val="0002792B"/>
    <w:rsid w:val="0003040F"/>
    <w:rsid w:val="00031237"/>
    <w:rsid w:val="000326D1"/>
    <w:rsid w:val="00033417"/>
    <w:rsid w:val="00034233"/>
    <w:rsid w:val="0003434A"/>
    <w:rsid w:val="00035EF9"/>
    <w:rsid w:val="00035FD1"/>
    <w:rsid w:val="00036D73"/>
    <w:rsid w:val="000372A0"/>
    <w:rsid w:val="0003762B"/>
    <w:rsid w:val="000379E7"/>
    <w:rsid w:val="000379FC"/>
    <w:rsid w:val="00037B86"/>
    <w:rsid w:val="000407DD"/>
    <w:rsid w:val="00040CFE"/>
    <w:rsid w:val="00041248"/>
    <w:rsid w:val="0004140D"/>
    <w:rsid w:val="00042267"/>
    <w:rsid w:val="000471D7"/>
    <w:rsid w:val="00051D24"/>
    <w:rsid w:val="000520EC"/>
    <w:rsid w:val="0005361D"/>
    <w:rsid w:val="000560E3"/>
    <w:rsid w:val="000560FB"/>
    <w:rsid w:val="0005618D"/>
    <w:rsid w:val="0005674E"/>
    <w:rsid w:val="00056E87"/>
    <w:rsid w:val="000579B0"/>
    <w:rsid w:val="00060605"/>
    <w:rsid w:val="00060A91"/>
    <w:rsid w:val="00060ECD"/>
    <w:rsid w:val="00061293"/>
    <w:rsid w:val="0006211B"/>
    <w:rsid w:val="00062F17"/>
    <w:rsid w:val="0006322B"/>
    <w:rsid w:val="0006438B"/>
    <w:rsid w:val="00064656"/>
    <w:rsid w:val="00064DC4"/>
    <w:rsid w:val="000657D4"/>
    <w:rsid w:val="000663DF"/>
    <w:rsid w:val="00066C8E"/>
    <w:rsid w:val="00066D72"/>
    <w:rsid w:val="00067274"/>
    <w:rsid w:val="0007001A"/>
    <w:rsid w:val="0007127E"/>
    <w:rsid w:val="00073AB3"/>
    <w:rsid w:val="000740B7"/>
    <w:rsid w:val="00075E32"/>
    <w:rsid w:val="00075E63"/>
    <w:rsid w:val="00075ED6"/>
    <w:rsid w:val="000768D3"/>
    <w:rsid w:val="00080120"/>
    <w:rsid w:val="00081264"/>
    <w:rsid w:val="00082ED9"/>
    <w:rsid w:val="00083D1D"/>
    <w:rsid w:val="0008608D"/>
    <w:rsid w:val="000904CB"/>
    <w:rsid w:val="0009229C"/>
    <w:rsid w:val="0009276C"/>
    <w:rsid w:val="00092BDE"/>
    <w:rsid w:val="00093850"/>
    <w:rsid w:val="000945DC"/>
    <w:rsid w:val="00094EA2"/>
    <w:rsid w:val="00096835"/>
    <w:rsid w:val="00097252"/>
    <w:rsid w:val="000A03C7"/>
    <w:rsid w:val="000A0446"/>
    <w:rsid w:val="000A10F3"/>
    <w:rsid w:val="000A177C"/>
    <w:rsid w:val="000A1891"/>
    <w:rsid w:val="000A2555"/>
    <w:rsid w:val="000A2749"/>
    <w:rsid w:val="000A49A8"/>
    <w:rsid w:val="000A699B"/>
    <w:rsid w:val="000A7CEE"/>
    <w:rsid w:val="000B0647"/>
    <w:rsid w:val="000B2A4A"/>
    <w:rsid w:val="000B2B8D"/>
    <w:rsid w:val="000B2EEB"/>
    <w:rsid w:val="000B2FBC"/>
    <w:rsid w:val="000B4C1C"/>
    <w:rsid w:val="000B5CBA"/>
    <w:rsid w:val="000B6DB0"/>
    <w:rsid w:val="000B7824"/>
    <w:rsid w:val="000C0097"/>
    <w:rsid w:val="000C14BC"/>
    <w:rsid w:val="000C17CA"/>
    <w:rsid w:val="000C357F"/>
    <w:rsid w:val="000C35E6"/>
    <w:rsid w:val="000C39A7"/>
    <w:rsid w:val="000C46D8"/>
    <w:rsid w:val="000C5C3A"/>
    <w:rsid w:val="000C5E94"/>
    <w:rsid w:val="000C5EF9"/>
    <w:rsid w:val="000C7B0A"/>
    <w:rsid w:val="000D0E41"/>
    <w:rsid w:val="000D0E5B"/>
    <w:rsid w:val="000D1413"/>
    <w:rsid w:val="000D4BB6"/>
    <w:rsid w:val="000D5DE0"/>
    <w:rsid w:val="000D5E73"/>
    <w:rsid w:val="000D6267"/>
    <w:rsid w:val="000D6EC4"/>
    <w:rsid w:val="000D7C3A"/>
    <w:rsid w:val="000E1A2E"/>
    <w:rsid w:val="000E1B1C"/>
    <w:rsid w:val="000E2C8E"/>
    <w:rsid w:val="000E44C6"/>
    <w:rsid w:val="000E4544"/>
    <w:rsid w:val="000E463B"/>
    <w:rsid w:val="000E4B52"/>
    <w:rsid w:val="000E4DFB"/>
    <w:rsid w:val="000E5286"/>
    <w:rsid w:val="000E534A"/>
    <w:rsid w:val="000E612B"/>
    <w:rsid w:val="000E6147"/>
    <w:rsid w:val="000F1642"/>
    <w:rsid w:val="000F173A"/>
    <w:rsid w:val="000F1B72"/>
    <w:rsid w:val="000F215E"/>
    <w:rsid w:val="000F228B"/>
    <w:rsid w:val="000F2DC7"/>
    <w:rsid w:val="000F3B99"/>
    <w:rsid w:val="000F4894"/>
    <w:rsid w:val="000F60E7"/>
    <w:rsid w:val="000F60F4"/>
    <w:rsid w:val="000F64A4"/>
    <w:rsid w:val="0010059F"/>
    <w:rsid w:val="00101AD0"/>
    <w:rsid w:val="001024D3"/>
    <w:rsid w:val="00104322"/>
    <w:rsid w:val="00104A52"/>
    <w:rsid w:val="00105FE9"/>
    <w:rsid w:val="0010639B"/>
    <w:rsid w:val="0010727E"/>
    <w:rsid w:val="00107ED2"/>
    <w:rsid w:val="00110E9F"/>
    <w:rsid w:val="00111158"/>
    <w:rsid w:val="00111DC5"/>
    <w:rsid w:val="00116D67"/>
    <w:rsid w:val="00116F01"/>
    <w:rsid w:val="00117887"/>
    <w:rsid w:val="001209C6"/>
    <w:rsid w:val="00120E8F"/>
    <w:rsid w:val="00123AD4"/>
    <w:rsid w:val="001243C7"/>
    <w:rsid w:val="00126714"/>
    <w:rsid w:val="00126DC7"/>
    <w:rsid w:val="001302BA"/>
    <w:rsid w:val="001302E7"/>
    <w:rsid w:val="00130F3A"/>
    <w:rsid w:val="0013136F"/>
    <w:rsid w:val="00132C6D"/>
    <w:rsid w:val="0013301E"/>
    <w:rsid w:val="00134970"/>
    <w:rsid w:val="00135A3A"/>
    <w:rsid w:val="001377D6"/>
    <w:rsid w:val="001408B7"/>
    <w:rsid w:val="00143062"/>
    <w:rsid w:val="001433DD"/>
    <w:rsid w:val="00145135"/>
    <w:rsid w:val="0014534D"/>
    <w:rsid w:val="001456FF"/>
    <w:rsid w:val="00145764"/>
    <w:rsid w:val="00146002"/>
    <w:rsid w:val="00146688"/>
    <w:rsid w:val="00147398"/>
    <w:rsid w:val="001473FC"/>
    <w:rsid w:val="00152C32"/>
    <w:rsid w:val="00154744"/>
    <w:rsid w:val="001564E8"/>
    <w:rsid w:val="00156EED"/>
    <w:rsid w:val="00157133"/>
    <w:rsid w:val="001576AA"/>
    <w:rsid w:val="00160D5E"/>
    <w:rsid w:val="00161352"/>
    <w:rsid w:val="0016279D"/>
    <w:rsid w:val="001627F7"/>
    <w:rsid w:val="00165003"/>
    <w:rsid w:val="00167149"/>
    <w:rsid w:val="00167EAB"/>
    <w:rsid w:val="00170655"/>
    <w:rsid w:val="00170E43"/>
    <w:rsid w:val="0017186A"/>
    <w:rsid w:val="00171A0D"/>
    <w:rsid w:val="00171F75"/>
    <w:rsid w:val="0017279B"/>
    <w:rsid w:val="0017322F"/>
    <w:rsid w:val="00174187"/>
    <w:rsid w:val="00174B24"/>
    <w:rsid w:val="00176025"/>
    <w:rsid w:val="001766E8"/>
    <w:rsid w:val="00177335"/>
    <w:rsid w:val="00177757"/>
    <w:rsid w:val="00180424"/>
    <w:rsid w:val="0018053F"/>
    <w:rsid w:val="00180840"/>
    <w:rsid w:val="00180BE3"/>
    <w:rsid w:val="0018214E"/>
    <w:rsid w:val="0018297D"/>
    <w:rsid w:val="001851EC"/>
    <w:rsid w:val="00185372"/>
    <w:rsid w:val="001853B3"/>
    <w:rsid w:val="00185824"/>
    <w:rsid w:val="00185A12"/>
    <w:rsid w:val="00185AFA"/>
    <w:rsid w:val="0018652C"/>
    <w:rsid w:val="00190591"/>
    <w:rsid w:val="00190E34"/>
    <w:rsid w:val="00190E7C"/>
    <w:rsid w:val="00191E9D"/>
    <w:rsid w:val="00192486"/>
    <w:rsid w:val="00193DC2"/>
    <w:rsid w:val="001959AA"/>
    <w:rsid w:val="001976CF"/>
    <w:rsid w:val="001A0257"/>
    <w:rsid w:val="001A194E"/>
    <w:rsid w:val="001A1977"/>
    <w:rsid w:val="001A1ADB"/>
    <w:rsid w:val="001A28BB"/>
    <w:rsid w:val="001A2D45"/>
    <w:rsid w:val="001A3579"/>
    <w:rsid w:val="001A35E8"/>
    <w:rsid w:val="001A52D8"/>
    <w:rsid w:val="001A5523"/>
    <w:rsid w:val="001A5AC7"/>
    <w:rsid w:val="001A64AE"/>
    <w:rsid w:val="001A74DC"/>
    <w:rsid w:val="001A7AF4"/>
    <w:rsid w:val="001A7B5E"/>
    <w:rsid w:val="001A7BA3"/>
    <w:rsid w:val="001A7CDB"/>
    <w:rsid w:val="001B17EA"/>
    <w:rsid w:val="001B1C12"/>
    <w:rsid w:val="001B1C5A"/>
    <w:rsid w:val="001B2473"/>
    <w:rsid w:val="001B3798"/>
    <w:rsid w:val="001B4CCB"/>
    <w:rsid w:val="001B688E"/>
    <w:rsid w:val="001B775E"/>
    <w:rsid w:val="001C0324"/>
    <w:rsid w:val="001C07EE"/>
    <w:rsid w:val="001C1D31"/>
    <w:rsid w:val="001C272E"/>
    <w:rsid w:val="001C2E9B"/>
    <w:rsid w:val="001C3455"/>
    <w:rsid w:val="001C3C75"/>
    <w:rsid w:val="001C5189"/>
    <w:rsid w:val="001C5DF5"/>
    <w:rsid w:val="001C6699"/>
    <w:rsid w:val="001C67E1"/>
    <w:rsid w:val="001C6A12"/>
    <w:rsid w:val="001C6C3D"/>
    <w:rsid w:val="001C6F90"/>
    <w:rsid w:val="001C7EC5"/>
    <w:rsid w:val="001C7F8E"/>
    <w:rsid w:val="001C7F9C"/>
    <w:rsid w:val="001D0C5D"/>
    <w:rsid w:val="001D1D36"/>
    <w:rsid w:val="001D1DE9"/>
    <w:rsid w:val="001D2346"/>
    <w:rsid w:val="001D2E04"/>
    <w:rsid w:val="001D3330"/>
    <w:rsid w:val="001D526E"/>
    <w:rsid w:val="001D75BD"/>
    <w:rsid w:val="001E0ECF"/>
    <w:rsid w:val="001E10B0"/>
    <w:rsid w:val="001E11CE"/>
    <w:rsid w:val="001E2704"/>
    <w:rsid w:val="001E5AAF"/>
    <w:rsid w:val="001E6A71"/>
    <w:rsid w:val="001E6E5D"/>
    <w:rsid w:val="001F05BE"/>
    <w:rsid w:val="001F13FC"/>
    <w:rsid w:val="001F15F9"/>
    <w:rsid w:val="001F1EA3"/>
    <w:rsid w:val="001F29D8"/>
    <w:rsid w:val="001F2A12"/>
    <w:rsid w:val="001F2BF9"/>
    <w:rsid w:val="001F2CBC"/>
    <w:rsid w:val="001F396B"/>
    <w:rsid w:val="001F3C0C"/>
    <w:rsid w:val="001F576A"/>
    <w:rsid w:val="001F5962"/>
    <w:rsid w:val="001F6FD8"/>
    <w:rsid w:val="0020234E"/>
    <w:rsid w:val="00202C1D"/>
    <w:rsid w:val="00204350"/>
    <w:rsid w:val="00207E1B"/>
    <w:rsid w:val="00210642"/>
    <w:rsid w:val="00210897"/>
    <w:rsid w:val="00211D8C"/>
    <w:rsid w:val="00212513"/>
    <w:rsid w:val="002139AF"/>
    <w:rsid w:val="00213CE3"/>
    <w:rsid w:val="00213E36"/>
    <w:rsid w:val="00216246"/>
    <w:rsid w:val="00216D9B"/>
    <w:rsid w:val="00221B7A"/>
    <w:rsid w:val="00221DB4"/>
    <w:rsid w:val="0022210C"/>
    <w:rsid w:val="0022275D"/>
    <w:rsid w:val="002229F0"/>
    <w:rsid w:val="00223637"/>
    <w:rsid w:val="002244B7"/>
    <w:rsid w:val="0022474C"/>
    <w:rsid w:val="0022718C"/>
    <w:rsid w:val="00230D86"/>
    <w:rsid w:val="0023180B"/>
    <w:rsid w:val="002319BF"/>
    <w:rsid w:val="002320DA"/>
    <w:rsid w:val="0023239E"/>
    <w:rsid w:val="00234CCE"/>
    <w:rsid w:val="00235103"/>
    <w:rsid w:val="0023519D"/>
    <w:rsid w:val="00240611"/>
    <w:rsid w:val="002409FB"/>
    <w:rsid w:val="002416F9"/>
    <w:rsid w:val="00241AF7"/>
    <w:rsid w:val="00242233"/>
    <w:rsid w:val="00243E04"/>
    <w:rsid w:val="00243FB5"/>
    <w:rsid w:val="002451DE"/>
    <w:rsid w:val="0024546E"/>
    <w:rsid w:val="00245566"/>
    <w:rsid w:val="002460E3"/>
    <w:rsid w:val="0024626C"/>
    <w:rsid w:val="00246ECC"/>
    <w:rsid w:val="00247E21"/>
    <w:rsid w:val="002501F7"/>
    <w:rsid w:val="002506BB"/>
    <w:rsid w:val="00250DF5"/>
    <w:rsid w:val="00250E0B"/>
    <w:rsid w:val="00251CCF"/>
    <w:rsid w:val="00251EC4"/>
    <w:rsid w:val="00252EE2"/>
    <w:rsid w:val="00253461"/>
    <w:rsid w:val="0025454E"/>
    <w:rsid w:val="002551FB"/>
    <w:rsid w:val="002553A8"/>
    <w:rsid w:val="00255EA0"/>
    <w:rsid w:val="00256168"/>
    <w:rsid w:val="0025635B"/>
    <w:rsid w:val="002563FC"/>
    <w:rsid w:val="00261EDC"/>
    <w:rsid w:val="00262D33"/>
    <w:rsid w:val="002632AE"/>
    <w:rsid w:val="0026489B"/>
    <w:rsid w:val="00266187"/>
    <w:rsid w:val="00266586"/>
    <w:rsid w:val="00266676"/>
    <w:rsid w:val="0027142C"/>
    <w:rsid w:val="00272C38"/>
    <w:rsid w:val="00276286"/>
    <w:rsid w:val="002767DF"/>
    <w:rsid w:val="002769E3"/>
    <w:rsid w:val="00280F7A"/>
    <w:rsid w:val="00281513"/>
    <w:rsid w:val="002818DC"/>
    <w:rsid w:val="002825CF"/>
    <w:rsid w:val="00282A0E"/>
    <w:rsid w:val="00282E0F"/>
    <w:rsid w:val="00283CA1"/>
    <w:rsid w:val="00284120"/>
    <w:rsid w:val="00286A90"/>
    <w:rsid w:val="00287A2A"/>
    <w:rsid w:val="0029233A"/>
    <w:rsid w:val="00293006"/>
    <w:rsid w:val="00294451"/>
    <w:rsid w:val="00294CB9"/>
    <w:rsid w:val="002971C9"/>
    <w:rsid w:val="002A6EC8"/>
    <w:rsid w:val="002B02FF"/>
    <w:rsid w:val="002B04F7"/>
    <w:rsid w:val="002B1B64"/>
    <w:rsid w:val="002B1F6B"/>
    <w:rsid w:val="002B2A3A"/>
    <w:rsid w:val="002B2AB3"/>
    <w:rsid w:val="002B3589"/>
    <w:rsid w:val="002B4B2A"/>
    <w:rsid w:val="002B5C4C"/>
    <w:rsid w:val="002B696A"/>
    <w:rsid w:val="002C0A17"/>
    <w:rsid w:val="002C2008"/>
    <w:rsid w:val="002C2121"/>
    <w:rsid w:val="002C2600"/>
    <w:rsid w:val="002C2DB6"/>
    <w:rsid w:val="002C5322"/>
    <w:rsid w:val="002C69F8"/>
    <w:rsid w:val="002C6C36"/>
    <w:rsid w:val="002C78B1"/>
    <w:rsid w:val="002D022E"/>
    <w:rsid w:val="002D0637"/>
    <w:rsid w:val="002D1C47"/>
    <w:rsid w:val="002D24A2"/>
    <w:rsid w:val="002D2A70"/>
    <w:rsid w:val="002D3E7A"/>
    <w:rsid w:val="002D471E"/>
    <w:rsid w:val="002D4EDC"/>
    <w:rsid w:val="002D5962"/>
    <w:rsid w:val="002D62F5"/>
    <w:rsid w:val="002E04AE"/>
    <w:rsid w:val="002E063C"/>
    <w:rsid w:val="002E0972"/>
    <w:rsid w:val="002E1A3D"/>
    <w:rsid w:val="002E1E8A"/>
    <w:rsid w:val="002E2690"/>
    <w:rsid w:val="002E4098"/>
    <w:rsid w:val="002E52AA"/>
    <w:rsid w:val="002E53FC"/>
    <w:rsid w:val="002E5BC7"/>
    <w:rsid w:val="002E6490"/>
    <w:rsid w:val="002E69C0"/>
    <w:rsid w:val="002E7345"/>
    <w:rsid w:val="002F1D5E"/>
    <w:rsid w:val="002F2A4B"/>
    <w:rsid w:val="002F4D7E"/>
    <w:rsid w:val="002F511E"/>
    <w:rsid w:val="002F51E0"/>
    <w:rsid w:val="002F57E6"/>
    <w:rsid w:val="002F6FE7"/>
    <w:rsid w:val="002F71E9"/>
    <w:rsid w:val="002F7519"/>
    <w:rsid w:val="00300615"/>
    <w:rsid w:val="00301A53"/>
    <w:rsid w:val="00303D89"/>
    <w:rsid w:val="00304D01"/>
    <w:rsid w:val="00305173"/>
    <w:rsid w:val="003052C0"/>
    <w:rsid w:val="003059C5"/>
    <w:rsid w:val="00307258"/>
    <w:rsid w:val="00310007"/>
    <w:rsid w:val="003119AE"/>
    <w:rsid w:val="00312C71"/>
    <w:rsid w:val="00313714"/>
    <w:rsid w:val="00314880"/>
    <w:rsid w:val="00314980"/>
    <w:rsid w:val="0031552A"/>
    <w:rsid w:val="00316277"/>
    <w:rsid w:val="00316E88"/>
    <w:rsid w:val="00317F9A"/>
    <w:rsid w:val="00321B09"/>
    <w:rsid w:val="00321FBA"/>
    <w:rsid w:val="00322AA6"/>
    <w:rsid w:val="0032772F"/>
    <w:rsid w:val="00330C83"/>
    <w:rsid w:val="0033104A"/>
    <w:rsid w:val="0033446F"/>
    <w:rsid w:val="0033507F"/>
    <w:rsid w:val="0033555B"/>
    <w:rsid w:val="003376EC"/>
    <w:rsid w:val="00340161"/>
    <w:rsid w:val="00341607"/>
    <w:rsid w:val="00341E7F"/>
    <w:rsid w:val="003434BF"/>
    <w:rsid w:val="0034575C"/>
    <w:rsid w:val="00346E47"/>
    <w:rsid w:val="00347112"/>
    <w:rsid w:val="00347A64"/>
    <w:rsid w:val="003503E9"/>
    <w:rsid w:val="0035094F"/>
    <w:rsid w:val="00350FBE"/>
    <w:rsid w:val="00351EBE"/>
    <w:rsid w:val="003521C8"/>
    <w:rsid w:val="00352615"/>
    <w:rsid w:val="00352F79"/>
    <w:rsid w:val="0035355D"/>
    <w:rsid w:val="003549C1"/>
    <w:rsid w:val="003555DF"/>
    <w:rsid w:val="00355FBF"/>
    <w:rsid w:val="00356AD2"/>
    <w:rsid w:val="003579FB"/>
    <w:rsid w:val="00357AB9"/>
    <w:rsid w:val="003604FD"/>
    <w:rsid w:val="00361065"/>
    <w:rsid w:val="0036194F"/>
    <w:rsid w:val="00361BA4"/>
    <w:rsid w:val="00361CBB"/>
    <w:rsid w:val="00362135"/>
    <w:rsid w:val="003623AB"/>
    <w:rsid w:val="00362D41"/>
    <w:rsid w:val="00363170"/>
    <w:rsid w:val="0036375E"/>
    <w:rsid w:val="00364C6C"/>
    <w:rsid w:val="00364D4D"/>
    <w:rsid w:val="00364DF9"/>
    <w:rsid w:val="0036627C"/>
    <w:rsid w:val="00366759"/>
    <w:rsid w:val="00367A10"/>
    <w:rsid w:val="00367E19"/>
    <w:rsid w:val="003701A8"/>
    <w:rsid w:val="00371162"/>
    <w:rsid w:val="00371B38"/>
    <w:rsid w:val="00372810"/>
    <w:rsid w:val="00372EFC"/>
    <w:rsid w:val="00372FB2"/>
    <w:rsid w:val="00373FC7"/>
    <w:rsid w:val="00374916"/>
    <w:rsid w:val="00374EC8"/>
    <w:rsid w:val="003756DC"/>
    <w:rsid w:val="00376046"/>
    <w:rsid w:val="00377558"/>
    <w:rsid w:val="00377ABA"/>
    <w:rsid w:val="003801E8"/>
    <w:rsid w:val="00381EAF"/>
    <w:rsid w:val="00383DB7"/>
    <w:rsid w:val="00385D8F"/>
    <w:rsid w:val="00385FE0"/>
    <w:rsid w:val="00387596"/>
    <w:rsid w:val="00387713"/>
    <w:rsid w:val="003908EA"/>
    <w:rsid w:val="0039193C"/>
    <w:rsid w:val="0039273E"/>
    <w:rsid w:val="0039276F"/>
    <w:rsid w:val="00392ABE"/>
    <w:rsid w:val="0039366A"/>
    <w:rsid w:val="00393E74"/>
    <w:rsid w:val="003944CD"/>
    <w:rsid w:val="00394B6F"/>
    <w:rsid w:val="00394D91"/>
    <w:rsid w:val="00395B25"/>
    <w:rsid w:val="003969BC"/>
    <w:rsid w:val="0039775B"/>
    <w:rsid w:val="003A06D3"/>
    <w:rsid w:val="003A0A8E"/>
    <w:rsid w:val="003A0F53"/>
    <w:rsid w:val="003A1F61"/>
    <w:rsid w:val="003A325E"/>
    <w:rsid w:val="003A3811"/>
    <w:rsid w:val="003A3E1B"/>
    <w:rsid w:val="003A49FC"/>
    <w:rsid w:val="003A5464"/>
    <w:rsid w:val="003A5678"/>
    <w:rsid w:val="003A62BD"/>
    <w:rsid w:val="003A7A1A"/>
    <w:rsid w:val="003A7EC4"/>
    <w:rsid w:val="003B22D9"/>
    <w:rsid w:val="003B30D4"/>
    <w:rsid w:val="003B3CA8"/>
    <w:rsid w:val="003B4527"/>
    <w:rsid w:val="003B77A0"/>
    <w:rsid w:val="003C0A98"/>
    <w:rsid w:val="003C129D"/>
    <w:rsid w:val="003C1AAC"/>
    <w:rsid w:val="003C4927"/>
    <w:rsid w:val="003C5A61"/>
    <w:rsid w:val="003C61C7"/>
    <w:rsid w:val="003C66DA"/>
    <w:rsid w:val="003C70AB"/>
    <w:rsid w:val="003D1672"/>
    <w:rsid w:val="003D2BC6"/>
    <w:rsid w:val="003D2C6A"/>
    <w:rsid w:val="003D3E92"/>
    <w:rsid w:val="003D4F62"/>
    <w:rsid w:val="003D63A3"/>
    <w:rsid w:val="003D775E"/>
    <w:rsid w:val="003D7C23"/>
    <w:rsid w:val="003E0A5B"/>
    <w:rsid w:val="003E16D1"/>
    <w:rsid w:val="003E3690"/>
    <w:rsid w:val="003E43EF"/>
    <w:rsid w:val="003E4F5B"/>
    <w:rsid w:val="003E65BC"/>
    <w:rsid w:val="003E66D0"/>
    <w:rsid w:val="003E66DA"/>
    <w:rsid w:val="003E6E9C"/>
    <w:rsid w:val="003F07E8"/>
    <w:rsid w:val="003F22D8"/>
    <w:rsid w:val="003F2393"/>
    <w:rsid w:val="003F2705"/>
    <w:rsid w:val="003F2BE3"/>
    <w:rsid w:val="003F3045"/>
    <w:rsid w:val="003F391A"/>
    <w:rsid w:val="003F3CC1"/>
    <w:rsid w:val="003F4852"/>
    <w:rsid w:val="003F5052"/>
    <w:rsid w:val="003F567B"/>
    <w:rsid w:val="003F58C7"/>
    <w:rsid w:val="003F5D5F"/>
    <w:rsid w:val="003F6E67"/>
    <w:rsid w:val="003F7359"/>
    <w:rsid w:val="004008B7"/>
    <w:rsid w:val="00400D9A"/>
    <w:rsid w:val="0040149E"/>
    <w:rsid w:val="00401E64"/>
    <w:rsid w:val="00402BD7"/>
    <w:rsid w:val="00402E2D"/>
    <w:rsid w:val="004046CA"/>
    <w:rsid w:val="00405ECA"/>
    <w:rsid w:val="00405F56"/>
    <w:rsid w:val="00406B0F"/>
    <w:rsid w:val="00406D45"/>
    <w:rsid w:val="004143B4"/>
    <w:rsid w:val="00414F49"/>
    <w:rsid w:val="0041609E"/>
    <w:rsid w:val="004173EA"/>
    <w:rsid w:val="00420D97"/>
    <w:rsid w:val="00420F36"/>
    <w:rsid w:val="0042105A"/>
    <w:rsid w:val="00421219"/>
    <w:rsid w:val="0042249F"/>
    <w:rsid w:val="0042273C"/>
    <w:rsid w:val="004241D8"/>
    <w:rsid w:val="00424616"/>
    <w:rsid w:val="00424C19"/>
    <w:rsid w:val="00424F8D"/>
    <w:rsid w:val="00425441"/>
    <w:rsid w:val="004254D3"/>
    <w:rsid w:val="00426CB3"/>
    <w:rsid w:val="0042766C"/>
    <w:rsid w:val="004278FC"/>
    <w:rsid w:val="00430012"/>
    <w:rsid w:val="004323B0"/>
    <w:rsid w:val="004339D3"/>
    <w:rsid w:val="00433D98"/>
    <w:rsid w:val="004344C7"/>
    <w:rsid w:val="004348B9"/>
    <w:rsid w:val="00435A3C"/>
    <w:rsid w:val="00436606"/>
    <w:rsid w:val="004367AA"/>
    <w:rsid w:val="00436D34"/>
    <w:rsid w:val="0043744F"/>
    <w:rsid w:val="004410D7"/>
    <w:rsid w:val="00441D67"/>
    <w:rsid w:val="00442425"/>
    <w:rsid w:val="00442E37"/>
    <w:rsid w:val="004430C7"/>
    <w:rsid w:val="00444B4B"/>
    <w:rsid w:val="00444CF7"/>
    <w:rsid w:val="00450E5A"/>
    <w:rsid w:val="0045219C"/>
    <w:rsid w:val="00452D35"/>
    <w:rsid w:val="00453B58"/>
    <w:rsid w:val="00454E36"/>
    <w:rsid w:val="00456B59"/>
    <w:rsid w:val="00456F63"/>
    <w:rsid w:val="00457048"/>
    <w:rsid w:val="00460ADE"/>
    <w:rsid w:val="00462AF2"/>
    <w:rsid w:val="00463220"/>
    <w:rsid w:val="004643CF"/>
    <w:rsid w:val="00464EFB"/>
    <w:rsid w:val="00471FA4"/>
    <w:rsid w:val="00472F47"/>
    <w:rsid w:val="00474105"/>
    <w:rsid w:val="00474798"/>
    <w:rsid w:val="004753EC"/>
    <w:rsid w:val="0047583C"/>
    <w:rsid w:val="004764B0"/>
    <w:rsid w:val="00476BD8"/>
    <w:rsid w:val="00477BFF"/>
    <w:rsid w:val="004800E1"/>
    <w:rsid w:val="004806D6"/>
    <w:rsid w:val="004823C0"/>
    <w:rsid w:val="004836D0"/>
    <w:rsid w:val="004837F2"/>
    <w:rsid w:val="00484730"/>
    <w:rsid w:val="0048567F"/>
    <w:rsid w:val="00486068"/>
    <w:rsid w:val="00486CFB"/>
    <w:rsid w:val="0049022E"/>
    <w:rsid w:val="00490561"/>
    <w:rsid w:val="004906B6"/>
    <w:rsid w:val="004913F3"/>
    <w:rsid w:val="00491B36"/>
    <w:rsid w:val="00491CA8"/>
    <w:rsid w:val="004921EE"/>
    <w:rsid w:val="0049244A"/>
    <w:rsid w:val="00492D3E"/>
    <w:rsid w:val="00492E49"/>
    <w:rsid w:val="004934B0"/>
    <w:rsid w:val="00493CAD"/>
    <w:rsid w:val="00494445"/>
    <w:rsid w:val="004952A5"/>
    <w:rsid w:val="00496BC5"/>
    <w:rsid w:val="004977BB"/>
    <w:rsid w:val="00497964"/>
    <w:rsid w:val="004979A6"/>
    <w:rsid w:val="00497E9B"/>
    <w:rsid w:val="004A0BFC"/>
    <w:rsid w:val="004A1F8B"/>
    <w:rsid w:val="004A3016"/>
    <w:rsid w:val="004A3389"/>
    <w:rsid w:val="004A4D46"/>
    <w:rsid w:val="004A5DC1"/>
    <w:rsid w:val="004A6DDE"/>
    <w:rsid w:val="004A7306"/>
    <w:rsid w:val="004A74DD"/>
    <w:rsid w:val="004A7B14"/>
    <w:rsid w:val="004B04EC"/>
    <w:rsid w:val="004B280F"/>
    <w:rsid w:val="004B3289"/>
    <w:rsid w:val="004B4691"/>
    <w:rsid w:val="004B4797"/>
    <w:rsid w:val="004B5C48"/>
    <w:rsid w:val="004C05B6"/>
    <w:rsid w:val="004C0FAD"/>
    <w:rsid w:val="004C1949"/>
    <w:rsid w:val="004C2249"/>
    <w:rsid w:val="004C2CED"/>
    <w:rsid w:val="004C3355"/>
    <w:rsid w:val="004C6929"/>
    <w:rsid w:val="004C6C02"/>
    <w:rsid w:val="004D03F1"/>
    <w:rsid w:val="004D05E4"/>
    <w:rsid w:val="004D0BB8"/>
    <w:rsid w:val="004D0CC7"/>
    <w:rsid w:val="004D0E7D"/>
    <w:rsid w:val="004D0E87"/>
    <w:rsid w:val="004D1F25"/>
    <w:rsid w:val="004D24A3"/>
    <w:rsid w:val="004D46C8"/>
    <w:rsid w:val="004D49E3"/>
    <w:rsid w:val="004D63C6"/>
    <w:rsid w:val="004D7CED"/>
    <w:rsid w:val="004E1D38"/>
    <w:rsid w:val="004E1DFD"/>
    <w:rsid w:val="004E2167"/>
    <w:rsid w:val="004E32F1"/>
    <w:rsid w:val="004E3B9A"/>
    <w:rsid w:val="004E4EEA"/>
    <w:rsid w:val="004E4F7A"/>
    <w:rsid w:val="004E61A7"/>
    <w:rsid w:val="004E7081"/>
    <w:rsid w:val="004E7B8F"/>
    <w:rsid w:val="004F0136"/>
    <w:rsid w:val="004F1251"/>
    <w:rsid w:val="004F20A3"/>
    <w:rsid w:val="004F25CD"/>
    <w:rsid w:val="004F49FF"/>
    <w:rsid w:val="00500EC2"/>
    <w:rsid w:val="00501837"/>
    <w:rsid w:val="0050344C"/>
    <w:rsid w:val="00503F68"/>
    <w:rsid w:val="005049B1"/>
    <w:rsid w:val="0050512E"/>
    <w:rsid w:val="00505F94"/>
    <w:rsid w:val="00506165"/>
    <w:rsid w:val="00506D2E"/>
    <w:rsid w:val="0050710E"/>
    <w:rsid w:val="00507B05"/>
    <w:rsid w:val="00507F0C"/>
    <w:rsid w:val="0051004E"/>
    <w:rsid w:val="0051053D"/>
    <w:rsid w:val="00511335"/>
    <w:rsid w:val="005116F8"/>
    <w:rsid w:val="005129EC"/>
    <w:rsid w:val="00513AD7"/>
    <w:rsid w:val="0051473C"/>
    <w:rsid w:val="00514DC8"/>
    <w:rsid w:val="005151DB"/>
    <w:rsid w:val="00515519"/>
    <w:rsid w:val="005156D3"/>
    <w:rsid w:val="005167C5"/>
    <w:rsid w:val="00520A41"/>
    <w:rsid w:val="00520C00"/>
    <w:rsid w:val="00521480"/>
    <w:rsid w:val="005223A1"/>
    <w:rsid w:val="005233ED"/>
    <w:rsid w:val="005235CB"/>
    <w:rsid w:val="005240FC"/>
    <w:rsid w:val="00525216"/>
    <w:rsid w:val="00527E78"/>
    <w:rsid w:val="005302CD"/>
    <w:rsid w:val="00530BFC"/>
    <w:rsid w:val="005317C8"/>
    <w:rsid w:val="005319A2"/>
    <w:rsid w:val="00531F76"/>
    <w:rsid w:val="00532E3C"/>
    <w:rsid w:val="005334C4"/>
    <w:rsid w:val="0053386D"/>
    <w:rsid w:val="00533B4E"/>
    <w:rsid w:val="00533C37"/>
    <w:rsid w:val="00534BCD"/>
    <w:rsid w:val="005362D3"/>
    <w:rsid w:val="00536623"/>
    <w:rsid w:val="005372E3"/>
    <w:rsid w:val="00543F03"/>
    <w:rsid w:val="0054503D"/>
    <w:rsid w:val="005457EF"/>
    <w:rsid w:val="0054623F"/>
    <w:rsid w:val="00546A03"/>
    <w:rsid w:val="00547466"/>
    <w:rsid w:val="00547631"/>
    <w:rsid w:val="00550361"/>
    <w:rsid w:val="0055097F"/>
    <w:rsid w:val="00551B25"/>
    <w:rsid w:val="005548C9"/>
    <w:rsid w:val="00555282"/>
    <w:rsid w:val="0055541F"/>
    <w:rsid w:val="0055555F"/>
    <w:rsid w:val="00555A13"/>
    <w:rsid w:val="00557C1C"/>
    <w:rsid w:val="005609C2"/>
    <w:rsid w:val="00561946"/>
    <w:rsid w:val="005621CE"/>
    <w:rsid w:val="00562531"/>
    <w:rsid w:val="0056290B"/>
    <w:rsid w:val="00562933"/>
    <w:rsid w:val="00564A56"/>
    <w:rsid w:val="005658A5"/>
    <w:rsid w:val="00566AB0"/>
    <w:rsid w:val="00567C5C"/>
    <w:rsid w:val="00570C0A"/>
    <w:rsid w:val="00572413"/>
    <w:rsid w:val="005728B6"/>
    <w:rsid w:val="005728D5"/>
    <w:rsid w:val="00573CDC"/>
    <w:rsid w:val="00574EE6"/>
    <w:rsid w:val="0057548A"/>
    <w:rsid w:val="00575F60"/>
    <w:rsid w:val="00576182"/>
    <w:rsid w:val="00577D88"/>
    <w:rsid w:val="005823A6"/>
    <w:rsid w:val="00582870"/>
    <w:rsid w:val="00582A76"/>
    <w:rsid w:val="00582EF6"/>
    <w:rsid w:val="0058347E"/>
    <w:rsid w:val="00584A7E"/>
    <w:rsid w:val="005854C6"/>
    <w:rsid w:val="00586546"/>
    <w:rsid w:val="00587034"/>
    <w:rsid w:val="00587D07"/>
    <w:rsid w:val="00590445"/>
    <w:rsid w:val="005906B3"/>
    <w:rsid w:val="00591B50"/>
    <w:rsid w:val="00592BF4"/>
    <w:rsid w:val="00593721"/>
    <w:rsid w:val="005940F7"/>
    <w:rsid w:val="0059589C"/>
    <w:rsid w:val="00596ACB"/>
    <w:rsid w:val="0059713B"/>
    <w:rsid w:val="005978F3"/>
    <w:rsid w:val="005A26F3"/>
    <w:rsid w:val="005A2F13"/>
    <w:rsid w:val="005A3C14"/>
    <w:rsid w:val="005A3CA3"/>
    <w:rsid w:val="005A3FA5"/>
    <w:rsid w:val="005A48A6"/>
    <w:rsid w:val="005A5F4F"/>
    <w:rsid w:val="005A7675"/>
    <w:rsid w:val="005B01C6"/>
    <w:rsid w:val="005B01C8"/>
    <w:rsid w:val="005B142B"/>
    <w:rsid w:val="005B3057"/>
    <w:rsid w:val="005B5747"/>
    <w:rsid w:val="005B5933"/>
    <w:rsid w:val="005B5992"/>
    <w:rsid w:val="005B611B"/>
    <w:rsid w:val="005B6297"/>
    <w:rsid w:val="005B6854"/>
    <w:rsid w:val="005B71CB"/>
    <w:rsid w:val="005B74DB"/>
    <w:rsid w:val="005B757D"/>
    <w:rsid w:val="005C02DC"/>
    <w:rsid w:val="005C2779"/>
    <w:rsid w:val="005C3021"/>
    <w:rsid w:val="005C3050"/>
    <w:rsid w:val="005C3F3D"/>
    <w:rsid w:val="005C466F"/>
    <w:rsid w:val="005C4DFA"/>
    <w:rsid w:val="005C624C"/>
    <w:rsid w:val="005C6608"/>
    <w:rsid w:val="005C6D6E"/>
    <w:rsid w:val="005C7850"/>
    <w:rsid w:val="005D091D"/>
    <w:rsid w:val="005D0D46"/>
    <w:rsid w:val="005D168E"/>
    <w:rsid w:val="005D5829"/>
    <w:rsid w:val="005D6755"/>
    <w:rsid w:val="005D6AF5"/>
    <w:rsid w:val="005D7859"/>
    <w:rsid w:val="005D7E81"/>
    <w:rsid w:val="005D7E85"/>
    <w:rsid w:val="005E00D2"/>
    <w:rsid w:val="005E037A"/>
    <w:rsid w:val="005E0B97"/>
    <w:rsid w:val="005E0D7D"/>
    <w:rsid w:val="005E3904"/>
    <w:rsid w:val="005E4294"/>
    <w:rsid w:val="005E4B08"/>
    <w:rsid w:val="005E57D4"/>
    <w:rsid w:val="005E599D"/>
    <w:rsid w:val="005E679B"/>
    <w:rsid w:val="005E6895"/>
    <w:rsid w:val="005E6D7A"/>
    <w:rsid w:val="005E6ED5"/>
    <w:rsid w:val="005F0CD9"/>
    <w:rsid w:val="005F284C"/>
    <w:rsid w:val="005F399F"/>
    <w:rsid w:val="005F498C"/>
    <w:rsid w:val="005F5A44"/>
    <w:rsid w:val="005F6D52"/>
    <w:rsid w:val="005F6D66"/>
    <w:rsid w:val="005F6F24"/>
    <w:rsid w:val="006032E1"/>
    <w:rsid w:val="00607287"/>
    <w:rsid w:val="00607A1A"/>
    <w:rsid w:val="00612144"/>
    <w:rsid w:val="00613613"/>
    <w:rsid w:val="00613F9C"/>
    <w:rsid w:val="00614234"/>
    <w:rsid w:val="00614BD5"/>
    <w:rsid w:val="0061501B"/>
    <w:rsid w:val="0061556B"/>
    <w:rsid w:val="00615A06"/>
    <w:rsid w:val="00617634"/>
    <w:rsid w:val="00617F69"/>
    <w:rsid w:val="0062059E"/>
    <w:rsid w:val="00620928"/>
    <w:rsid w:val="0062123F"/>
    <w:rsid w:val="00622F2C"/>
    <w:rsid w:val="0062376C"/>
    <w:rsid w:val="00626DAC"/>
    <w:rsid w:val="006301B4"/>
    <w:rsid w:val="006301C0"/>
    <w:rsid w:val="00631047"/>
    <w:rsid w:val="006312B1"/>
    <w:rsid w:val="00634786"/>
    <w:rsid w:val="0063513E"/>
    <w:rsid w:val="00635702"/>
    <w:rsid w:val="00635C2E"/>
    <w:rsid w:val="00635E66"/>
    <w:rsid w:val="00636293"/>
    <w:rsid w:val="00640F11"/>
    <w:rsid w:val="0064174E"/>
    <w:rsid w:val="00642C5E"/>
    <w:rsid w:val="00642F4F"/>
    <w:rsid w:val="00643815"/>
    <w:rsid w:val="006438BC"/>
    <w:rsid w:val="0064488A"/>
    <w:rsid w:val="00645FA1"/>
    <w:rsid w:val="00646680"/>
    <w:rsid w:val="00650730"/>
    <w:rsid w:val="00651B95"/>
    <w:rsid w:val="006526FA"/>
    <w:rsid w:val="00653680"/>
    <w:rsid w:val="006544E3"/>
    <w:rsid w:val="00655213"/>
    <w:rsid w:val="00656678"/>
    <w:rsid w:val="0065757B"/>
    <w:rsid w:val="00660169"/>
    <w:rsid w:val="00661E35"/>
    <w:rsid w:val="0066212A"/>
    <w:rsid w:val="006629B9"/>
    <w:rsid w:val="00665B13"/>
    <w:rsid w:val="00666FF4"/>
    <w:rsid w:val="00667D37"/>
    <w:rsid w:val="006703C7"/>
    <w:rsid w:val="00670AAD"/>
    <w:rsid w:val="00671DA5"/>
    <w:rsid w:val="00671F06"/>
    <w:rsid w:val="00672443"/>
    <w:rsid w:val="00672939"/>
    <w:rsid w:val="00673584"/>
    <w:rsid w:val="00677213"/>
    <w:rsid w:val="0067757B"/>
    <w:rsid w:val="0067779F"/>
    <w:rsid w:val="00677EA7"/>
    <w:rsid w:val="00680136"/>
    <w:rsid w:val="00681765"/>
    <w:rsid w:val="006854CC"/>
    <w:rsid w:val="00685A8F"/>
    <w:rsid w:val="00687133"/>
    <w:rsid w:val="00687918"/>
    <w:rsid w:val="00690582"/>
    <w:rsid w:val="00691083"/>
    <w:rsid w:val="00691143"/>
    <w:rsid w:val="0069189F"/>
    <w:rsid w:val="006924B5"/>
    <w:rsid w:val="006928E8"/>
    <w:rsid w:val="00692A65"/>
    <w:rsid w:val="0069395C"/>
    <w:rsid w:val="00693A30"/>
    <w:rsid w:val="00694C5F"/>
    <w:rsid w:val="006950B9"/>
    <w:rsid w:val="00695824"/>
    <w:rsid w:val="00695973"/>
    <w:rsid w:val="00697796"/>
    <w:rsid w:val="006978EB"/>
    <w:rsid w:val="006A013C"/>
    <w:rsid w:val="006A12F8"/>
    <w:rsid w:val="006A3725"/>
    <w:rsid w:val="006A4DAA"/>
    <w:rsid w:val="006A5213"/>
    <w:rsid w:val="006A5858"/>
    <w:rsid w:val="006A5B92"/>
    <w:rsid w:val="006A6080"/>
    <w:rsid w:val="006A6AC6"/>
    <w:rsid w:val="006A7BF7"/>
    <w:rsid w:val="006B0EE8"/>
    <w:rsid w:val="006B114F"/>
    <w:rsid w:val="006B1AF1"/>
    <w:rsid w:val="006B1B97"/>
    <w:rsid w:val="006B24A4"/>
    <w:rsid w:val="006B3FAD"/>
    <w:rsid w:val="006B41B0"/>
    <w:rsid w:val="006B4430"/>
    <w:rsid w:val="006B70C2"/>
    <w:rsid w:val="006B75E3"/>
    <w:rsid w:val="006C0E2F"/>
    <w:rsid w:val="006C12E1"/>
    <w:rsid w:val="006C1BDD"/>
    <w:rsid w:val="006C1F40"/>
    <w:rsid w:val="006C26E1"/>
    <w:rsid w:val="006C2827"/>
    <w:rsid w:val="006C3A5F"/>
    <w:rsid w:val="006C4773"/>
    <w:rsid w:val="006C5500"/>
    <w:rsid w:val="006C5F4D"/>
    <w:rsid w:val="006C65F3"/>
    <w:rsid w:val="006C66F1"/>
    <w:rsid w:val="006C67FE"/>
    <w:rsid w:val="006C694E"/>
    <w:rsid w:val="006C69DE"/>
    <w:rsid w:val="006C78D0"/>
    <w:rsid w:val="006D142E"/>
    <w:rsid w:val="006D19A9"/>
    <w:rsid w:val="006D2B81"/>
    <w:rsid w:val="006D2B94"/>
    <w:rsid w:val="006D2F17"/>
    <w:rsid w:val="006D385E"/>
    <w:rsid w:val="006D3BAA"/>
    <w:rsid w:val="006D614F"/>
    <w:rsid w:val="006D6DC5"/>
    <w:rsid w:val="006D71DC"/>
    <w:rsid w:val="006D7BFE"/>
    <w:rsid w:val="006D7D81"/>
    <w:rsid w:val="006E0572"/>
    <w:rsid w:val="006E0C7A"/>
    <w:rsid w:val="006E0DF9"/>
    <w:rsid w:val="006E0ED9"/>
    <w:rsid w:val="006E2874"/>
    <w:rsid w:val="006E2E6C"/>
    <w:rsid w:val="006E2ED8"/>
    <w:rsid w:val="006E339C"/>
    <w:rsid w:val="006E3B0A"/>
    <w:rsid w:val="006E3DAB"/>
    <w:rsid w:val="006E43FB"/>
    <w:rsid w:val="006E5C49"/>
    <w:rsid w:val="006E6388"/>
    <w:rsid w:val="006E6996"/>
    <w:rsid w:val="006E6DA1"/>
    <w:rsid w:val="006F13D6"/>
    <w:rsid w:val="006F1BBC"/>
    <w:rsid w:val="006F24FA"/>
    <w:rsid w:val="006F25FB"/>
    <w:rsid w:val="006F2F34"/>
    <w:rsid w:val="006F2FB4"/>
    <w:rsid w:val="006F38CE"/>
    <w:rsid w:val="006F3FF3"/>
    <w:rsid w:val="006F41BE"/>
    <w:rsid w:val="006F4B2F"/>
    <w:rsid w:val="006F666C"/>
    <w:rsid w:val="006F76E9"/>
    <w:rsid w:val="00700E69"/>
    <w:rsid w:val="007023C6"/>
    <w:rsid w:val="00704409"/>
    <w:rsid w:val="00705656"/>
    <w:rsid w:val="00705FE2"/>
    <w:rsid w:val="00706FEE"/>
    <w:rsid w:val="007109AE"/>
    <w:rsid w:val="00711134"/>
    <w:rsid w:val="007117E5"/>
    <w:rsid w:val="00711F3F"/>
    <w:rsid w:val="007129F5"/>
    <w:rsid w:val="00716EE6"/>
    <w:rsid w:val="00721046"/>
    <w:rsid w:val="00721314"/>
    <w:rsid w:val="00722058"/>
    <w:rsid w:val="00722BB9"/>
    <w:rsid w:val="00722FC1"/>
    <w:rsid w:val="0072342E"/>
    <w:rsid w:val="007242E3"/>
    <w:rsid w:val="007243B3"/>
    <w:rsid w:val="007252DF"/>
    <w:rsid w:val="0072646E"/>
    <w:rsid w:val="00726AC7"/>
    <w:rsid w:val="00726BF3"/>
    <w:rsid w:val="0072720D"/>
    <w:rsid w:val="00730FF0"/>
    <w:rsid w:val="007319FC"/>
    <w:rsid w:val="007328EA"/>
    <w:rsid w:val="00733B2A"/>
    <w:rsid w:val="007347F1"/>
    <w:rsid w:val="00734BD7"/>
    <w:rsid w:val="007356FA"/>
    <w:rsid w:val="00735D02"/>
    <w:rsid w:val="007401AF"/>
    <w:rsid w:val="00742D2D"/>
    <w:rsid w:val="00742E84"/>
    <w:rsid w:val="00743633"/>
    <w:rsid w:val="00744121"/>
    <w:rsid w:val="00745AEB"/>
    <w:rsid w:val="00745FE0"/>
    <w:rsid w:val="00746C79"/>
    <w:rsid w:val="007473B8"/>
    <w:rsid w:val="007511A5"/>
    <w:rsid w:val="0075352F"/>
    <w:rsid w:val="00753543"/>
    <w:rsid w:val="007537F8"/>
    <w:rsid w:val="00754F41"/>
    <w:rsid w:val="007551D3"/>
    <w:rsid w:val="00755364"/>
    <w:rsid w:val="007555F8"/>
    <w:rsid w:val="00755730"/>
    <w:rsid w:val="0075628F"/>
    <w:rsid w:val="007562FB"/>
    <w:rsid w:val="0075658B"/>
    <w:rsid w:val="00756DA4"/>
    <w:rsid w:val="00757DD7"/>
    <w:rsid w:val="00757F0D"/>
    <w:rsid w:val="00760565"/>
    <w:rsid w:val="00761DB6"/>
    <w:rsid w:val="00762C05"/>
    <w:rsid w:val="00763621"/>
    <w:rsid w:val="00763AD6"/>
    <w:rsid w:val="00763E42"/>
    <w:rsid w:val="00763EE8"/>
    <w:rsid w:val="00764460"/>
    <w:rsid w:val="00766410"/>
    <w:rsid w:val="00767956"/>
    <w:rsid w:val="00767FF1"/>
    <w:rsid w:val="007700F6"/>
    <w:rsid w:val="007711F5"/>
    <w:rsid w:val="00771533"/>
    <w:rsid w:val="007718EC"/>
    <w:rsid w:val="00771BDB"/>
    <w:rsid w:val="00772226"/>
    <w:rsid w:val="0077235B"/>
    <w:rsid w:val="007730C1"/>
    <w:rsid w:val="00775074"/>
    <w:rsid w:val="00777245"/>
    <w:rsid w:val="00777E45"/>
    <w:rsid w:val="00777EF4"/>
    <w:rsid w:val="00777EFC"/>
    <w:rsid w:val="00780951"/>
    <w:rsid w:val="00780D68"/>
    <w:rsid w:val="0078131E"/>
    <w:rsid w:val="007819D4"/>
    <w:rsid w:val="00781F56"/>
    <w:rsid w:val="007823BA"/>
    <w:rsid w:val="007832BD"/>
    <w:rsid w:val="007848D0"/>
    <w:rsid w:val="00784B6B"/>
    <w:rsid w:val="00785490"/>
    <w:rsid w:val="007858C6"/>
    <w:rsid w:val="00786160"/>
    <w:rsid w:val="007862DB"/>
    <w:rsid w:val="00786438"/>
    <w:rsid w:val="00786CEB"/>
    <w:rsid w:val="00787338"/>
    <w:rsid w:val="007874D9"/>
    <w:rsid w:val="00790356"/>
    <w:rsid w:val="00791957"/>
    <w:rsid w:val="00791E2C"/>
    <w:rsid w:val="00792D53"/>
    <w:rsid w:val="00793ABD"/>
    <w:rsid w:val="00794012"/>
    <w:rsid w:val="007950F4"/>
    <w:rsid w:val="00795336"/>
    <w:rsid w:val="00795DA9"/>
    <w:rsid w:val="00797885"/>
    <w:rsid w:val="00797989"/>
    <w:rsid w:val="007A06FB"/>
    <w:rsid w:val="007A1C23"/>
    <w:rsid w:val="007A22DD"/>
    <w:rsid w:val="007A27EE"/>
    <w:rsid w:val="007A3452"/>
    <w:rsid w:val="007A436C"/>
    <w:rsid w:val="007A4384"/>
    <w:rsid w:val="007A57BC"/>
    <w:rsid w:val="007A57D6"/>
    <w:rsid w:val="007A5CD1"/>
    <w:rsid w:val="007A687E"/>
    <w:rsid w:val="007A68A9"/>
    <w:rsid w:val="007A6B05"/>
    <w:rsid w:val="007A79E0"/>
    <w:rsid w:val="007B1986"/>
    <w:rsid w:val="007B24B5"/>
    <w:rsid w:val="007B3D8B"/>
    <w:rsid w:val="007B6411"/>
    <w:rsid w:val="007C0B3B"/>
    <w:rsid w:val="007C0C40"/>
    <w:rsid w:val="007C1488"/>
    <w:rsid w:val="007C1C9A"/>
    <w:rsid w:val="007C36A4"/>
    <w:rsid w:val="007C3B67"/>
    <w:rsid w:val="007C3C4A"/>
    <w:rsid w:val="007C4685"/>
    <w:rsid w:val="007C5391"/>
    <w:rsid w:val="007C5ADF"/>
    <w:rsid w:val="007C5B65"/>
    <w:rsid w:val="007C5E51"/>
    <w:rsid w:val="007C63E7"/>
    <w:rsid w:val="007C6899"/>
    <w:rsid w:val="007C6A7E"/>
    <w:rsid w:val="007C7E6C"/>
    <w:rsid w:val="007D0DB8"/>
    <w:rsid w:val="007D0E67"/>
    <w:rsid w:val="007D12E0"/>
    <w:rsid w:val="007D1B9C"/>
    <w:rsid w:val="007D2538"/>
    <w:rsid w:val="007D2712"/>
    <w:rsid w:val="007D3580"/>
    <w:rsid w:val="007D3741"/>
    <w:rsid w:val="007D3C9C"/>
    <w:rsid w:val="007D4081"/>
    <w:rsid w:val="007D48D9"/>
    <w:rsid w:val="007D48DE"/>
    <w:rsid w:val="007D4968"/>
    <w:rsid w:val="007D5930"/>
    <w:rsid w:val="007D60E9"/>
    <w:rsid w:val="007D671F"/>
    <w:rsid w:val="007D6ED8"/>
    <w:rsid w:val="007E0515"/>
    <w:rsid w:val="007E10E3"/>
    <w:rsid w:val="007E1A43"/>
    <w:rsid w:val="007E1CF2"/>
    <w:rsid w:val="007E2558"/>
    <w:rsid w:val="007E3936"/>
    <w:rsid w:val="007E43B2"/>
    <w:rsid w:val="007E4BC0"/>
    <w:rsid w:val="007E4FF4"/>
    <w:rsid w:val="007E6D09"/>
    <w:rsid w:val="007E7061"/>
    <w:rsid w:val="007E7947"/>
    <w:rsid w:val="007E7D08"/>
    <w:rsid w:val="007E7FD1"/>
    <w:rsid w:val="007F03E5"/>
    <w:rsid w:val="007F0E7E"/>
    <w:rsid w:val="007F14AC"/>
    <w:rsid w:val="007F17B6"/>
    <w:rsid w:val="007F3761"/>
    <w:rsid w:val="007F38CE"/>
    <w:rsid w:val="007F39D6"/>
    <w:rsid w:val="007F3A4D"/>
    <w:rsid w:val="007F6198"/>
    <w:rsid w:val="007F6CD1"/>
    <w:rsid w:val="007F6F8A"/>
    <w:rsid w:val="007F7805"/>
    <w:rsid w:val="007F7E3D"/>
    <w:rsid w:val="008030D3"/>
    <w:rsid w:val="00803CB3"/>
    <w:rsid w:val="008043E0"/>
    <w:rsid w:val="008048A3"/>
    <w:rsid w:val="00805067"/>
    <w:rsid w:val="00805A1B"/>
    <w:rsid w:val="00806671"/>
    <w:rsid w:val="00810EC2"/>
    <w:rsid w:val="008114CE"/>
    <w:rsid w:val="00812236"/>
    <w:rsid w:val="00813C36"/>
    <w:rsid w:val="00814066"/>
    <w:rsid w:val="00814250"/>
    <w:rsid w:val="00814982"/>
    <w:rsid w:val="00814D4A"/>
    <w:rsid w:val="00815EE7"/>
    <w:rsid w:val="00816136"/>
    <w:rsid w:val="00817214"/>
    <w:rsid w:val="008175C9"/>
    <w:rsid w:val="00822622"/>
    <w:rsid w:val="00823D6E"/>
    <w:rsid w:val="0082425B"/>
    <w:rsid w:val="008245D4"/>
    <w:rsid w:val="008252FD"/>
    <w:rsid w:val="00825B21"/>
    <w:rsid w:val="00830AB2"/>
    <w:rsid w:val="00830BBE"/>
    <w:rsid w:val="00832008"/>
    <w:rsid w:val="00832B3D"/>
    <w:rsid w:val="00833D66"/>
    <w:rsid w:val="00834D84"/>
    <w:rsid w:val="00834FD6"/>
    <w:rsid w:val="008351E4"/>
    <w:rsid w:val="008358D5"/>
    <w:rsid w:val="00836E3E"/>
    <w:rsid w:val="008375FC"/>
    <w:rsid w:val="008400F5"/>
    <w:rsid w:val="00842E7B"/>
    <w:rsid w:val="0084362A"/>
    <w:rsid w:val="008461AD"/>
    <w:rsid w:val="00846BFC"/>
    <w:rsid w:val="008471DB"/>
    <w:rsid w:val="0084743D"/>
    <w:rsid w:val="008508C3"/>
    <w:rsid w:val="00851101"/>
    <w:rsid w:val="008518EB"/>
    <w:rsid w:val="00852EE7"/>
    <w:rsid w:val="00853656"/>
    <w:rsid w:val="0085423A"/>
    <w:rsid w:val="008544DC"/>
    <w:rsid w:val="00854833"/>
    <w:rsid w:val="008548F6"/>
    <w:rsid w:val="00854B39"/>
    <w:rsid w:val="00855C0F"/>
    <w:rsid w:val="0085698F"/>
    <w:rsid w:val="00860B45"/>
    <w:rsid w:val="008610F6"/>
    <w:rsid w:val="0086143B"/>
    <w:rsid w:val="00862854"/>
    <w:rsid w:val="00862CCD"/>
    <w:rsid w:val="00864EAA"/>
    <w:rsid w:val="008656D1"/>
    <w:rsid w:val="008656FA"/>
    <w:rsid w:val="00865A33"/>
    <w:rsid w:val="00865F92"/>
    <w:rsid w:val="00865FD6"/>
    <w:rsid w:val="0086653E"/>
    <w:rsid w:val="00867ECA"/>
    <w:rsid w:val="00870551"/>
    <w:rsid w:val="00871C33"/>
    <w:rsid w:val="008736A2"/>
    <w:rsid w:val="00875F01"/>
    <w:rsid w:val="0087606C"/>
    <w:rsid w:val="00876E17"/>
    <w:rsid w:val="008777E5"/>
    <w:rsid w:val="00877A2D"/>
    <w:rsid w:val="00883085"/>
    <w:rsid w:val="0088317A"/>
    <w:rsid w:val="00883C55"/>
    <w:rsid w:val="00886109"/>
    <w:rsid w:val="008865AE"/>
    <w:rsid w:val="008874D4"/>
    <w:rsid w:val="00890807"/>
    <w:rsid w:val="0089394E"/>
    <w:rsid w:val="00894C21"/>
    <w:rsid w:val="0089503F"/>
    <w:rsid w:val="008951E1"/>
    <w:rsid w:val="00896E99"/>
    <w:rsid w:val="00896EC3"/>
    <w:rsid w:val="00896FD0"/>
    <w:rsid w:val="008A00A7"/>
    <w:rsid w:val="008A03C2"/>
    <w:rsid w:val="008A0902"/>
    <w:rsid w:val="008A16A7"/>
    <w:rsid w:val="008A21AD"/>
    <w:rsid w:val="008A30FE"/>
    <w:rsid w:val="008A35A1"/>
    <w:rsid w:val="008A37CE"/>
    <w:rsid w:val="008A3C6B"/>
    <w:rsid w:val="008A58E7"/>
    <w:rsid w:val="008A60B0"/>
    <w:rsid w:val="008A61D8"/>
    <w:rsid w:val="008B03E3"/>
    <w:rsid w:val="008B0649"/>
    <w:rsid w:val="008B0690"/>
    <w:rsid w:val="008B0C5C"/>
    <w:rsid w:val="008B0E0A"/>
    <w:rsid w:val="008B1012"/>
    <w:rsid w:val="008B125B"/>
    <w:rsid w:val="008B3BC6"/>
    <w:rsid w:val="008B4DBC"/>
    <w:rsid w:val="008B56A6"/>
    <w:rsid w:val="008B6EEA"/>
    <w:rsid w:val="008B76BD"/>
    <w:rsid w:val="008C191A"/>
    <w:rsid w:val="008C19A8"/>
    <w:rsid w:val="008C1C0E"/>
    <w:rsid w:val="008C38E5"/>
    <w:rsid w:val="008C3F6E"/>
    <w:rsid w:val="008C4BAC"/>
    <w:rsid w:val="008C51B5"/>
    <w:rsid w:val="008C5A90"/>
    <w:rsid w:val="008C74ED"/>
    <w:rsid w:val="008C7C64"/>
    <w:rsid w:val="008D0754"/>
    <w:rsid w:val="008D0EF2"/>
    <w:rsid w:val="008D15A7"/>
    <w:rsid w:val="008D1D2B"/>
    <w:rsid w:val="008D2D3B"/>
    <w:rsid w:val="008D391D"/>
    <w:rsid w:val="008D46AD"/>
    <w:rsid w:val="008D6B83"/>
    <w:rsid w:val="008D777E"/>
    <w:rsid w:val="008D7B95"/>
    <w:rsid w:val="008E094E"/>
    <w:rsid w:val="008E1402"/>
    <w:rsid w:val="008E2047"/>
    <w:rsid w:val="008E2712"/>
    <w:rsid w:val="008E2D61"/>
    <w:rsid w:val="008E3817"/>
    <w:rsid w:val="008E39E3"/>
    <w:rsid w:val="008E3A21"/>
    <w:rsid w:val="008E3B3E"/>
    <w:rsid w:val="008E41DC"/>
    <w:rsid w:val="008E4B11"/>
    <w:rsid w:val="008E5AB7"/>
    <w:rsid w:val="008E6D9F"/>
    <w:rsid w:val="008E7935"/>
    <w:rsid w:val="008E7F1E"/>
    <w:rsid w:val="008F18FA"/>
    <w:rsid w:val="008F3267"/>
    <w:rsid w:val="008F3BB8"/>
    <w:rsid w:val="008F6249"/>
    <w:rsid w:val="008F6973"/>
    <w:rsid w:val="008F6D12"/>
    <w:rsid w:val="008F7030"/>
    <w:rsid w:val="008F74EF"/>
    <w:rsid w:val="00900F4E"/>
    <w:rsid w:val="0090280E"/>
    <w:rsid w:val="00902A81"/>
    <w:rsid w:val="009041D2"/>
    <w:rsid w:val="009042A4"/>
    <w:rsid w:val="00904B03"/>
    <w:rsid w:val="00904FB5"/>
    <w:rsid w:val="0091142C"/>
    <w:rsid w:val="00914C4B"/>
    <w:rsid w:val="00914D54"/>
    <w:rsid w:val="00915D71"/>
    <w:rsid w:val="00915EF4"/>
    <w:rsid w:val="00920414"/>
    <w:rsid w:val="00922EBA"/>
    <w:rsid w:val="00922F1F"/>
    <w:rsid w:val="009250E9"/>
    <w:rsid w:val="00926474"/>
    <w:rsid w:val="009265E7"/>
    <w:rsid w:val="00927205"/>
    <w:rsid w:val="00927428"/>
    <w:rsid w:val="009303A9"/>
    <w:rsid w:val="009313BB"/>
    <w:rsid w:val="0093157A"/>
    <w:rsid w:val="00933161"/>
    <w:rsid w:val="00933868"/>
    <w:rsid w:val="00934E66"/>
    <w:rsid w:val="0093582B"/>
    <w:rsid w:val="00935F7A"/>
    <w:rsid w:val="009365D2"/>
    <w:rsid w:val="0094018E"/>
    <w:rsid w:val="00940557"/>
    <w:rsid w:val="00941070"/>
    <w:rsid w:val="00941715"/>
    <w:rsid w:val="0094211D"/>
    <w:rsid w:val="00942EA0"/>
    <w:rsid w:val="00943326"/>
    <w:rsid w:val="009438E5"/>
    <w:rsid w:val="00944032"/>
    <w:rsid w:val="0094631F"/>
    <w:rsid w:val="00950993"/>
    <w:rsid w:val="0095225C"/>
    <w:rsid w:val="009529FD"/>
    <w:rsid w:val="0095332E"/>
    <w:rsid w:val="00953446"/>
    <w:rsid w:val="009537BB"/>
    <w:rsid w:val="00953924"/>
    <w:rsid w:val="00953E59"/>
    <w:rsid w:val="00953E91"/>
    <w:rsid w:val="0095632A"/>
    <w:rsid w:val="00957239"/>
    <w:rsid w:val="0096037D"/>
    <w:rsid w:val="009606BA"/>
    <w:rsid w:val="00960EC6"/>
    <w:rsid w:val="00961ED3"/>
    <w:rsid w:val="00962061"/>
    <w:rsid w:val="00962068"/>
    <w:rsid w:val="00963497"/>
    <w:rsid w:val="009637F8"/>
    <w:rsid w:val="009640E1"/>
    <w:rsid w:val="00964F3E"/>
    <w:rsid w:val="0096715E"/>
    <w:rsid w:val="009678DF"/>
    <w:rsid w:val="00970FAE"/>
    <w:rsid w:val="0097224B"/>
    <w:rsid w:val="00972FD2"/>
    <w:rsid w:val="00973182"/>
    <w:rsid w:val="00973588"/>
    <w:rsid w:val="00974410"/>
    <w:rsid w:val="0097488F"/>
    <w:rsid w:val="0097507D"/>
    <w:rsid w:val="00975D7A"/>
    <w:rsid w:val="009771CB"/>
    <w:rsid w:val="00977A96"/>
    <w:rsid w:val="00977F6A"/>
    <w:rsid w:val="00977FF7"/>
    <w:rsid w:val="009818B9"/>
    <w:rsid w:val="009829AE"/>
    <w:rsid w:val="00982D72"/>
    <w:rsid w:val="00983917"/>
    <w:rsid w:val="009859FA"/>
    <w:rsid w:val="0098681D"/>
    <w:rsid w:val="00986D5B"/>
    <w:rsid w:val="00986E49"/>
    <w:rsid w:val="00992760"/>
    <w:rsid w:val="00993756"/>
    <w:rsid w:val="00993B83"/>
    <w:rsid w:val="00994C23"/>
    <w:rsid w:val="0099504B"/>
    <w:rsid w:val="0099574B"/>
    <w:rsid w:val="00995ABB"/>
    <w:rsid w:val="00995AF2"/>
    <w:rsid w:val="00995B3C"/>
    <w:rsid w:val="0099778A"/>
    <w:rsid w:val="00997D3F"/>
    <w:rsid w:val="00997E34"/>
    <w:rsid w:val="009A0CC8"/>
    <w:rsid w:val="009A1245"/>
    <w:rsid w:val="009A1B14"/>
    <w:rsid w:val="009A21D9"/>
    <w:rsid w:val="009A2851"/>
    <w:rsid w:val="009A62FA"/>
    <w:rsid w:val="009A797E"/>
    <w:rsid w:val="009B0725"/>
    <w:rsid w:val="009B19BC"/>
    <w:rsid w:val="009B25AD"/>
    <w:rsid w:val="009B28F1"/>
    <w:rsid w:val="009B2A43"/>
    <w:rsid w:val="009B3ACE"/>
    <w:rsid w:val="009B52BE"/>
    <w:rsid w:val="009B595D"/>
    <w:rsid w:val="009B62AB"/>
    <w:rsid w:val="009C0FB1"/>
    <w:rsid w:val="009C2497"/>
    <w:rsid w:val="009C25B4"/>
    <w:rsid w:val="009C27F5"/>
    <w:rsid w:val="009C2AC1"/>
    <w:rsid w:val="009C4E23"/>
    <w:rsid w:val="009C560E"/>
    <w:rsid w:val="009C5987"/>
    <w:rsid w:val="009C656B"/>
    <w:rsid w:val="009C6FA1"/>
    <w:rsid w:val="009D05CD"/>
    <w:rsid w:val="009D08B6"/>
    <w:rsid w:val="009D0915"/>
    <w:rsid w:val="009D0EEA"/>
    <w:rsid w:val="009D1384"/>
    <w:rsid w:val="009D180D"/>
    <w:rsid w:val="009D2112"/>
    <w:rsid w:val="009D38D2"/>
    <w:rsid w:val="009D3B38"/>
    <w:rsid w:val="009D482A"/>
    <w:rsid w:val="009D4CB2"/>
    <w:rsid w:val="009D55B1"/>
    <w:rsid w:val="009D6CD8"/>
    <w:rsid w:val="009E0632"/>
    <w:rsid w:val="009E0720"/>
    <w:rsid w:val="009E2167"/>
    <w:rsid w:val="009E3384"/>
    <w:rsid w:val="009E348D"/>
    <w:rsid w:val="009E4E29"/>
    <w:rsid w:val="009E60FF"/>
    <w:rsid w:val="009E71A3"/>
    <w:rsid w:val="009E7499"/>
    <w:rsid w:val="009E7F39"/>
    <w:rsid w:val="009F05B9"/>
    <w:rsid w:val="009F0E44"/>
    <w:rsid w:val="009F1866"/>
    <w:rsid w:val="009F268F"/>
    <w:rsid w:val="009F277A"/>
    <w:rsid w:val="009F2D50"/>
    <w:rsid w:val="009F49EE"/>
    <w:rsid w:val="009F576C"/>
    <w:rsid w:val="009F6553"/>
    <w:rsid w:val="009F712F"/>
    <w:rsid w:val="009F76C5"/>
    <w:rsid w:val="009F790F"/>
    <w:rsid w:val="00A001DC"/>
    <w:rsid w:val="00A00CBA"/>
    <w:rsid w:val="00A01140"/>
    <w:rsid w:val="00A03CA0"/>
    <w:rsid w:val="00A04167"/>
    <w:rsid w:val="00A0480B"/>
    <w:rsid w:val="00A053E1"/>
    <w:rsid w:val="00A0580B"/>
    <w:rsid w:val="00A05F09"/>
    <w:rsid w:val="00A06951"/>
    <w:rsid w:val="00A10B9C"/>
    <w:rsid w:val="00A12790"/>
    <w:rsid w:val="00A14EB4"/>
    <w:rsid w:val="00A15BD4"/>
    <w:rsid w:val="00A15E02"/>
    <w:rsid w:val="00A16BC1"/>
    <w:rsid w:val="00A17683"/>
    <w:rsid w:val="00A17756"/>
    <w:rsid w:val="00A20C19"/>
    <w:rsid w:val="00A20D09"/>
    <w:rsid w:val="00A21ED3"/>
    <w:rsid w:val="00A22889"/>
    <w:rsid w:val="00A2530B"/>
    <w:rsid w:val="00A26150"/>
    <w:rsid w:val="00A2682B"/>
    <w:rsid w:val="00A314F8"/>
    <w:rsid w:val="00A31CB1"/>
    <w:rsid w:val="00A31E6A"/>
    <w:rsid w:val="00A323F1"/>
    <w:rsid w:val="00A3260F"/>
    <w:rsid w:val="00A32D69"/>
    <w:rsid w:val="00A33A4E"/>
    <w:rsid w:val="00A344F1"/>
    <w:rsid w:val="00A346A2"/>
    <w:rsid w:val="00A34D34"/>
    <w:rsid w:val="00A351F5"/>
    <w:rsid w:val="00A361C7"/>
    <w:rsid w:val="00A40765"/>
    <w:rsid w:val="00A409FB"/>
    <w:rsid w:val="00A40EA2"/>
    <w:rsid w:val="00A4247D"/>
    <w:rsid w:val="00A4407E"/>
    <w:rsid w:val="00A444C5"/>
    <w:rsid w:val="00A46D87"/>
    <w:rsid w:val="00A47EBE"/>
    <w:rsid w:val="00A51BDE"/>
    <w:rsid w:val="00A52397"/>
    <w:rsid w:val="00A528C9"/>
    <w:rsid w:val="00A52FC5"/>
    <w:rsid w:val="00A53F79"/>
    <w:rsid w:val="00A54390"/>
    <w:rsid w:val="00A55B92"/>
    <w:rsid w:val="00A55F95"/>
    <w:rsid w:val="00A57648"/>
    <w:rsid w:val="00A60258"/>
    <w:rsid w:val="00A6314D"/>
    <w:rsid w:val="00A631B5"/>
    <w:rsid w:val="00A63B49"/>
    <w:rsid w:val="00A6593E"/>
    <w:rsid w:val="00A65EFF"/>
    <w:rsid w:val="00A666D8"/>
    <w:rsid w:val="00A67E4F"/>
    <w:rsid w:val="00A70CB8"/>
    <w:rsid w:val="00A7111B"/>
    <w:rsid w:val="00A715D5"/>
    <w:rsid w:val="00A72FA4"/>
    <w:rsid w:val="00A749B3"/>
    <w:rsid w:val="00A74E27"/>
    <w:rsid w:val="00A751C1"/>
    <w:rsid w:val="00A75903"/>
    <w:rsid w:val="00A75B68"/>
    <w:rsid w:val="00A81FF3"/>
    <w:rsid w:val="00A83BDA"/>
    <w:rsid w:val="00A850A8"/>
    <w:rsid w:val="00A8573C"/>
    <w:rsid w:val="00A86E7C"/>
    <w:rsid w:val="00A878E7"/>
    <w:rsid w:val="00A87B53"/>
    <w:rsid w:val="00A90359"/>
    <w:rsid w:val="00A90461"/>
    <w:rsid w:val="00A91C4F"/>
    <w:rsid w:val="00A93D21"/>
    <w:rsid w:val="00A94AA8"/>
    <w:rsid w:val="00A957EE"/>
    <w:rsid w:val="00A95F22"/>
    <w:rsid w:val="00A96C60"/>
    <w:rsid w:val="00A97B89"/>
    <w:rsid w:val="00AA0F73"/>
    <w:rsid w:val="00AA1B5C"/>
    <w:rsid w:val="00AA1DB3"/>
    <w:rsid w:val="00AA3242"/>
    <w:rsid w:val="00AA3273"/>
    <w:rsid w:val="00AA3EBD"/>
    <w:rsid w:val="00AA64E1"/>
    <w:rsid w:val="00AA73C0"/>
    <w:rsid w:val="00AA790B"/>
    <w:rsid w:val="00AA7C7F"/>
    <w:rsid w:val="00AB145E"/>
    <w:rsid w:val="00AB1918"/>
    <w:rsid w:val="00AB278F"/>
    <w:rsid w:val="00AB3451"/>
    <w:rsid w:val="00AB480C"/>
    <w:rsid w:val="00AB4ADB"/>
    <w:rsid w:val="00AB4EC8"/>
    <w:rsid w:val="00AB527B"/>
    <w:rsid w:val="00AB665B"/>
    <w:rsid w:val="00AB709E"/>
    <w:rsid w:val="00AB734D"/>
    <w:rsid w:val="00AB7FC2"/>
    <w:rsid w:val="00AC1BF6"/>
    <w:rsid w:val="00AC1EE2"/>
    <w:rsid w:val="00AC1F34"/>
    <w:rsid w:val="00AC34E5"/>
    <w:rsid w:val="00AC3A4C"/>
    <w:rsid w:val="00AC3A53"/>
    <w:rsid w:val="00AC3FD1"/>
    <w:rsid w:val="00AC424E"/>
    <w:rsid w:val="00AC443B"/>
    <w:rsid w:val="00AC4782"/>
    <w:rsid w:val="00AC4C7A"/>
    <w:rsid w:val="00AC57F7"/>
    <w:rsid w:val="00AC59D4"/>
    <w:rsid w:val="00AC6694"/>
    <w:rsid w:val="00AC7F1B"/>
    <w:rsid w:val="00AD1371"/>
    <w:rsid w:val="00AD17AB"/>
    <w:rsid w:val="00AD1DBE"/>
    <w:rsid w:val="00AD36D9"/>
    <w:rsid w:val="00AD38A2"/>
    <w:rsid w:val="00AD49BD"/>
    <w:rsid w:val="00AD542A"/>
    <w:rsid w:val="00AD5DDE"/>
    <w:rsid w:val="00AE168F"/>
    <w:rsid w:val="00AE1AF2"/>
    <w:rsid w:val="00AE1D03"/>
    <w:rsid w:val="00AE20B8"/>
    <w:rsid w:val="00AE3A24"/>
    <w:rsid w:val="00AE4039"/>
    <w:rsid w:val="00AE485F"/>
    <w:rsid w:val="00AE4A7E"/>
    <w:rsid w:val="00AE5153"/>
    <w:rsid w:val="00AE545F"/>
    <w:rsid w:val="00AE5D76"/>
    <w:rsid w:val="00AE5DFB"/>
    <w:rsid w:val="00AE5E04"/>
    <w:rsid w:val="00AE72F9"/>
    <w:rsid w:val="00AE73B5"/>
    <w:rsid w:val="00AE793A"/>
    <w:rsid w:val="00AF11EC"/>
    <w:rsid w:val="00AF22CC"/>
    <w:rsid w:val="00AF2353"/>
    <w:rsid w:val="00AF258B"/>
    <w:rsid w:val="00AF2712"/>
    <w:rsid w:val="00AF2AAD"/>
    <w:rsid w:val="00AF30A4"/>
    <w:rsid w:val="00AF6ADC"/>
    <w:rsid w:val="00B0092F"/>
    <w:rsid w:val="00B0107E"/>
    <w:rsid w:val="00B02AA4"/>
    <w:rsid w:val="00B02E0E"/>
    <w:rsid w:val="00B0313E"/>
    <w:rsid w:val="00B03260"/>
    <w:rsid w:val="00B03893"/>
    <w:rsid w:val="00B0405D"/>
    <w:rsid w:val="00B04938"/>
    <w:rsid w:val="00B04D1A"/>
    <w:rsid w:val="00B04DA8"/>
    <w:rsid w:val="00B05E4C"/>
    <w:rsid w:val="00B062F2"/>
    <w:rsid w:val="00B066D8"/>
    <w:rsid w:val="00B06D23"/>
    <w:rsid w:val="00B06D8F"/>
    <w:rsid w:val="00B07E1D"/>
    <w:rsid w:val="00B105FF"/>
    <w:rsid w:val="00B1071F"/>
    <w:rsid w:val="00B1090B"/>
    <w:rsid w:val="00B1237A"/>
    <w:rsid w:val="00B134AD"/>
    <w:rsid w:val="00B13E4E"/>
    <w:rsid w:val="00B1624C"/>
    <w:rsid w:val="00B16B80"/>
    <w:rsid w:val="00B20F8E"/>
    <w:rsid w:val="00B228AA"/>
    <w:rsid w:val="00B22AD5"/>
    <w:rsid w:val="00B22FAB"/>
    <w:rsid w:val="00B23110"/>
    <w:rsid w:val="00B25533"/>
    <w:rsid w:val="00B30648"/>
    <w:rsid w:val="00B30950"/>
    <w:rsid w:val="00B30B36"/>
    <w:rsid w:val="00B30B56"/>
    <w:rsid w:val="00B31E3A"/>
    <w:rsid w:val="00B32F12"/>
    <w:rsid w:val="00B33B62"/>
    <w:rsid w:val="00B35698"/>
    <w:rsid w:val="00B3575F"/>
    <w:rsid w:val="00B35B22"/>
    <w:rsid w:val="00B36131"/>
    <w:rsid w:val="00B3687F"/>
    <w:rsid w:val="00B370BA"/>
    <w:rsid w:val="00B37BC6"/>
    <w:rsid w:val="00B41C3C"/>
    <w:rsid w:val="00B43775"/>
    <w:rsid w:val="00B43D3F"/>
    <w:rsid w:val="00B43ED6"/>
    <w:rsid w:val="00B44212"/>
    <w:rsid w:val="00B44A50"/>
    <w:rsid w:val="00B44A5D"/>
    <w:rsid w:val="00B45576"/>
    <w:rsid w:val="00B45E26"/>
    <w:rsid w:val="00B46B26"/>
    <w:rsid w:val="00B52CCB"/>
    <w:rsid w:val="00B5393B"/>
    <w:rsid w:val="00B53977"/>
    <w:rsid w:val="00B541B2"/>
    <w:rsid w:val="00B55057"/>
    <w:rsid w:val="00B5673A"/>
    <w:rsid w:val="00B569AA"/>
    <w:rsid w:val="00B57C4B"/>
    <w:rsid w:val="00B60161"/>
    <w:rsid w:val="00B61236"/>
    <w:rsid w:val="00B630B2"/>
    <w:rsid w:val="00B63120"/>
    <w:rsid w:val="00B639E7"/>
    <w:rsid w:val="00B641C6"/>
    <w:rsid w:val="00B64DE1"/>
    <w:rsid w:val="00B654F3"/>
    <w:rsid w:val="00B658D3"/>
    <w:rsid w:val="00B66D90"/>
    <w:rsid w:val="00B706A8"/>
    <w:rsid w:val="00B70A50"/>
    <w:rsid w:val="00B7280E"/>
    <w:rsid w:val="00B72C19"/>
    <w:rsid w:val="00B73324"/>
    <w:rsid w:val="00B749D5"/>
    <w:rsid w:val="00B75D96"/>
    <w:rsid w:val="00B8013C"/>
    <w:rsid w:val="00B81373"/>
    <w:rsid w:val="00B82947"/>
    <w:rsid w:val="00B83561"/>
    <w:rsid w:val="00B84516"/>
    <w:rsid w:val="00B84576"/>
    <w:rsid w:val="00B8489D"/>
    <w:rsid w:val="00B85588"/>
    <w:rsid w:val="00B8558D"/>
    <w:rsid w:val="00B857CC"/>
    <w:rsid w:val="00B8599C"/>
    <w:rsid w:val="00B87337"/>
    <w:rsid w:val="00B87FFC"/>
    <w:rsid w:val="00B90116"/>
    <w:rsid w:val="00B90B37"/>
    <w:rsid w:val="00B9173B"/>
    <w:rsid w:val="00B9180D"/>
    <w:rsid w:val="00B919D7"/>
    <w:rsid w:val="00B923AC"/>
    <w:rsid w:val="00B93088"/>
    <w:rsid w:val="00B94F3D"/>
    <w:rsid w:val="00B95667"/>
    <w:rsid w:val="00B9593E"/>
    <w:rsid w:val="00B961A1"/>
    <w:rsid w:val="00B961DB"/>
    <w:rsid w:val="00BA0B5F"/>
    <w:rsid w:val="00BA422D"/>
    <w:rsid w:val="00BA46B2"/>
    <w:rsid w:val="00BA54EC"/>
    <w:rsid w:val="00BA5A3F"/>
    <w:rsid w:val="00BA6A02"/>
    <w:rsid w:val="00BB02B7"/>
    <w:rsid w:val="00BB0A7F"/>
    <w:rsid w:val="00BB0E31"/>
    <w:rsid w:val="00BB111A"/>
    <w:rsid w:val="00BB16E4"/>
    <w:rsid w:val="00BB2D5B"/>
    <w:rsid w:val="00BB3287"/>
    <w:rsid w:val="00BB5911"/>
    <w:rsid w:val="00BB6093"/>
    <w:rsid w:val="00BB61D7"/>
    <w:rsid w:val="00BC23D7"/>
    <w:rsid w:val="00BC23E8"/>
    <w:rsid w:val="00BC277B"/>
    <w:rsid w:val="00BC3108"/>
    <w:rsid w:val="00BC359E"/>
    <w:rsid w:val="00BC374B"/>
    <w:rsid w:val="00BC3B0A"/>
    <w:rsid w:val="00BC40C7"/>
    <w:rsid w:val="00BC4D9C"/>
    <w:rsid w:val="00BC560C"/>
    <w:rsid w:val="00BC7C48"/>
    <w:rsid w:val="00BD0892"/>
    <w:rsid w:val="00BD0E29"/>
    <w:rsid w:val="00BD2667"/>
    <w:rsid w:val="00BD3410"/>
    <w:rsid w:val="00BD3FC5"/>
    <w:rsid w:val="00BD4053"/>
    <w:rsid w:val="00BD41F7"/>
    <w:rsid w:val="00BD4B6B"/>
    <w:rsid w:val="00BD509B"/>
    <w:rsid w:val="00BD5855"/>
    <w:rsid w:val="00BD7136"/>
    <w:rsid w:val="00BD7BB0"/>
    <w:rsid w:val="00BE2202"/>
    <w:rsid w:val="00BE25F6"/>
    <w:rsid w:val="00BE290D"/>
    <w:rsid w:val="00BE325F"/>
    <w:rsid w:val="00BE44BF"/>
    <w:rsid w:val="00BE683D"/>
    <w:rsid w:val="00BE6971"/>
    <w:rsid w:val="00BE6FFC"/>
    <w:rsid w:val="00BE710D"/>
    <w:rsid w:val="00BF0180"/>
    <w:rsid w:val="00BF0253"/>
    <w:rsid w:val="00BF0506"/>
    <w:rsid w:val="00BF07BE"/>
    <w:rsid w:val="00BF2056"/>
    <w:rsid w:val="00BF2F9F"/>
    <w:rsid w:val="00BF4787"/>
    <w:rsid w:val="00BF61FA"/>
    <w:rsid w:val="00BF6BA1"/>
    <w:rsid w:val="00BF70F5"/>
    <w:rsid w:val="00C01876"/>
    <w:rsid w:val="00C02174"/>
    <w:rsid w:val="00C04070"/>
    <w:rsid w:val="00C05CF3"/>
    <w:rsid w:val="00C064B6"/>
    <w:rsid w:val="00C06E76"/>
    <w:rsid w:val="00C10A9E"/>
    <w:rsid w:val="00C11D7E"/>
    <w:rsid w:val="00C14CDC"/>
    <w:rsid w:val="00C15AB8"/>
    <w:rsid w:val="00C179A5"/>
    <w:rsid w:val="00C21ACB"/>
    <w:rsid w:val="00C22DA6"/>
    <w:rsid w:val="00C236F5"/>
    <w:rsid w:val="00C23EB6"/>
    <w:rsid w:val="00C23FC4"/>
    <w:rsid w:val="00C24E21"/>
    <w:rsid w:val="00C2530F"/>
    <w:rsid w:val="00C25714"/>
    <w:rsid w:val="00C25ADB"/>
    <w:rsid w:val="00C26579"/>
    <w:rsid w:val="00C26DEC"/>
    <w:rsid w:val="00C30922"/>
    <w:rsid w:val="00C30D0E"/>
    <w:rsid w:val="00C3173C"/>
    <w:rsid w:val="00C31CC1"/>
    <w:rsid w:val="00C32228"/>
    <w:rsid w:val="00C33BD3"/>
    <w:rsid w:val="00C3407F"/>
    <w:rsid w:val="00C3583F"/>
    <w:rsid w:val="00C35B16"/>
    <w:rsid w:val="00C360AD"/>
    <w:rsid w:val="00C36B15"/>
    <w:rsid w:val="00C378D7"/>
    <w:rsid w:val="00C37DA2"/>
    <w:rsid w:val="00C40A1E"/>
    <w:rsid w:val="00C41262"/>
    <w:rsid w:val="00C414F0"/>
    <w:rsid w:val="00C41F94"/>
    <w:rsid w:val="00C4244C"/>
    <w:rsid w:val="00C43348"/>
    <w:rsid w:val="00C43F28"/>
    <w:rsid w:val="00C44762"/>
    <w:rsid w:val="00C4489F"/>
    <w:rsid w:val="00C44E07"/>
    <w:rsid w:val="00C44F08"/>
    <w:rsid w:val="00C4551F"/>
    <w:rsid w:val="00C457FA"/>
    <w:rsid w:val="00C45AF4"/>
    <w:rsid w:val="00C46248"/>
    <w:rsid w:val="00C5357B"/>
    <w:rsid w:val="00C53BD5"/>
    <w:rsid w:val="00C546A2"/>
    <w:rsid w:val="00C54F09"/>
    <w:rsid w:val="00C56801"/>
    <w:rsid w:val="00C573B1"/>
    <w:rsid w:val="00C577F0"/>
    <w:rsid w:val="00C57AA9"/>
    <w:rsid w:val="00C57C61"/>
    <w:rsid w:val="00C60534"/>
    <w:rsid w:val="00C61EE0"/>
    <w:rsid w:val="00C63D6E"/>
    <w:rsid w:val="00C640F2"/>
    <w:rsid w:val="00C646FE"/>
    <w:rsid w:val="00C65033"/>
    <w:rsid w:val="00C6561D"/>
    <w:rsid w:val="00C65C7C"/>
    <w:rsid w:val="00C662E5"/>
    <w:rsid w:val="00C66559"/>
    <w:rsid w:val="00C72279"/>
    <w:rsid w:val="00C731DD"/>
    <w:rsid w:val="00C73682"/>
    <w:rsid w:val="00C756FD"/>
    <w:rsid w:val="00C75951"/>
    <w:rsid w:val="00C75B3F"/>
    <w:rsid w:val="00C75B8F"/>
    <w:rsid w:val="00C7776B"/>
    <w:rsid w:val="00C77801"/>
    <w:rsid w:val="00C80E83"/>
    <w:rsid w:val="00C828BD"/>
    <w:rsid w:val="00C83161"/>
    <w:rsid w:val="00C834DD"/>
    <w:rsid w:val="00C84F14"/>
    <w:rsid w:val="00C85B43"/>
    <w:rsid w:val="00C86128"/>
    <w:rsid w:val="00C87DDA"/>
    <w:rsid w:val="00C9234D"/>
    <w:rsid w:val="00C92E6E"/>
    <w:rsid w:val="00C93961"/>
    <w:rsid w:val="00C93F52"/>
    <w:rsid w:val="00C940C8"/>
    <w:rsid w:val="00C94A93"/>
    <w:rsid w:val="00C94D8F"/>
    <w:rsid w:val="00C95693"/>
    <w:rsid w:val="00C95862"/>
    <w:rsid w:val="00C96882"/>
    <w:rsid w:val="00C96E95"/>
    <w:rsid w:val="00C97478"/>
    <w:rsid w:val="00CA0B61"/>
    <w:rsid w:val="00CA2CB6"/>
    <w:rsid w:val="00CA365F"/>
    <w:rsid w:val="00CA3A97"/>
    <w:rsid w:val="00CA5CAE"/>
    <w:rsid w:val="00CA72AD"/>
    <w:rsid w:val="00CA7C5F"/>
    <w:rsid w:val="00CB3170"/>
    <w:rsid w:val="00CB5D94"/>
    <w:rsid w:val="00CB6287"/>
    <w:rsid w:val="00CB6BA5"/>
    <w:rsid w:val="00CB71DE"/>
    <w:rsid w:val="00CB7BE2"/>
    <w:rsid w:val="00CB7C8F"/>
    <w:rsid w:val="00CB7E78"/>
    <w:rsid w:val="00CC081F"/>
    <w:rsid w:val="00CC1A4E"/>
    <w:rsid w:val="00CC399F"/>
    <w:rsid w:val="00CC40DD"/>
    <w:rsid w:val="00CC4DA1"/>
    <w:rsid w:val="00CC640F"/>
    <w:rsid w:val="00CC77DA"/>
    <w:rsid w:val="00CD0219"/>
    <w:rsid w:val="00CD1000"/>
    <w:rsid w:val="00CD13CC"/>
    <w:rsid w:val="00CD1B4B"/>
    <w:rsid w:val="00CD1BBC"/>
    <w:rsid w:val="00CD22F5"/>
    <w:rsid w:val="00CD2835"/>
    <w:rsid w:val="00CD2CD8"/>
    <w:rsid w:val="00CD59BD"/>
    <w:rsid w:val="00CD59BE"/>
    <w:rsid w:val="00CD6103"/>
    <w:rsid w:val="00CD64D5"/>
    <w:rsid w:val="00CD6D28"/>
    <w:rsid w:val="00CD7506"/>
    <w:rsid w:val="00CD7972"/>
    <w:rsid w:val="00CE04E5"/>
    <w:rsid w:val="00CE0EBC"/>
    <w:rsid w:val="00CE117A"/>
    <w:rsid w:val="00CE1777"/>
    <w:rsid w:val="00CE1CA9"/>
    <w:rsid w:val="00CE1F52"/>
    <w:rsid w:val="00CE2C8B"/>
    <w:rsid w:val="00CE382C"/>
    <w:rsid w:val="00CE4233"/>
    <w:rsid w:val="00CE5031"/>
    <w:rsid w:val="00CE56E7"/>
    <w:rsid w:val="00CE5FE3"/>
    <w:rsid w:val="00CF036B"/>
    <w:rsid w:val="00CF0FEE"/>
    <w:rsid w:val="00CF1845"/>
    <w:rsid w:val="00CF24CD"/>
    <w:rsid w:val="00CF262C"/>
    <w:rsid w:val="00CF2C1F"/>
    <w:rsid w:val="00CF5B95"/>
    <w:rsid w:val="00D00A59"/>
    <w:rsid w:val="00D015E0"/>
    <w:rsid w:val="00D01BDE"/>
    <w:rsid w:val="00D01C45"/>
    <w:rsid w:val="00D02341"/>
    <w:rsid w:val="00D02D6C"/>
    <w:rsid w:val="00D02FFF"/>
    <w:rsid w:val="00D03378"/>
    <w:rsid w:val="00D047EF"/>
    <w:rsid w:val="00D0632F"/>
    <w:rsid w:val="00D0634B"/>
    <w:rsid w:val="00D06586"/>
    <w:rsid w:val="00D06735"/>
    <w:rsid w:val="00D07184"/>
    <w:rsid w:val="00D07849"/>
    <w:rsid w:val="00D07D6A"/>
    <w:rsid w:val="00D107B9"/>
    <w:rsid w:val="00D10D07"/>
    <w:rsid w:val="00D12E68"/>
    <w:rsid w:val="00D13568"/>
    <w:rsid w:val="00D13C08"/>
    <w:rsid w:val="00D13E18"/>
    <w:rsid w:val="00D14A97"/>
    <w:rsid w:val="00D16367"/>
    <w:rsid w:val="00D16C7B"/>
    <w:rsid w:val="00D16E99"/>
    <w:rsid w:val="00D16F1D"/>
    <w:rsid w:val="00D17380"/>
    <w:rsid w:val="00D21ED5"/>
    <w:rsid w:val="00D2330E"/>
    <w:rsid w:val="00D2356B"/>
    <w:rsid w:val="00D23DB4"/>
    <w:rsid w:val="00D25E1F"/>
    <w:rsid w:val="00D261C7"/>
    <w:rsid w:val="00D27DED"/>
    <w:rsid w:val="00D31417"/>
    <w:rsid w:val="00D31432"/>
    <w:rsid w:val="00D318AB"/>
    <w:rsid w:val="00D31C5F"/>
    <w:rsid w:val="00D32033"/>
    <w:rsid w:val="00D33FC1"/>
    <w:rsid w:val="00D343D9"/>
    <w:rsid w:val="00D34836"/>
    <w:rsid w:val="00D35C72"/>
    <w:rsid w:val="00D35CD7"/>
    <w:rsid w:val="00D37696"/>
    <w:rsid w:val="00D41D61"/>
    <w:rsid w:val="00D422C2"/>
    <w:rsid w:val="00D426CB"/>
    <w:rsid w:val="00D42919"/>
    <w:rsid w:val="00D44345"/>
    <w:rsid w:val="00D47875"/>
    <w:rsid w:val="00D50155"/>
    <w:rsid w:val="00D501CD"/>
    <w:rsid w:val="00D52737"/>
    <w:rsid w:val="00D52ACE"/>
    <w:rsid w:val="00D52E57"/>
    <w:rsid w:val="00D5304B"/>
    <w:rsid w:val="00D54033"/>
    <w:rsid w:val="00D545C7"/>
    <w:rsid w:val="00D54A53"/>
    <w:rsid w:val="00D60895"/>
    <w:rsid w:val="00D609BD"/>
    <w:rsid w:val="00D60C45"/>
    <w:rsid w:val="00D611F1"/>
    <w:rsid w:val="00D6135E"/>
    <w:rsid w:val="00D63036"/>
    <w:rsid w:val="00D6482B"/>
    <w:rsid w:val="00D64C8D"/>
    <w:rsid w:val="00D65BD3"/>
    <w:rsid w:val="00D65C32"/>
    <w:rsid w:val="00D65E14"/>
    <w:rsid w:val="00D66A12"/>
    <w:rsid w:val="00D713C0"/>
    <w:rsid w:val="00D715E3"/>
    <w:rsid w:val="00D72970"/>
    <w:rsid w:val="00D74F83"/>
    <w:rsid w:val="00D75142"/>
    <w:rsid w:val="00D75194"/>
    <w:rsid w:val="00D75C1B"/>
    <w:rsid w:val="00D76A3D"/>
    <w:rsid w:val="00D76D4A"/>
    <w:rsid w:val="00D802AC"/>
    <w:rsid w:val="00D80534"/>
    <w:rsid w:val="00D80915"/>
    <w:rsid w:val="00D81009"/>
    <w:rsid w:val="00D82C01"/>
    <w:rsid w:val="00D82FFC"/>
    <w:rsid w:val="00D84743"/>
    <w:rsid w:val="00D8494F"/>
    <w:rsid w:val="00D84C10"/>
    <w:rsid w:val="00D86C0B"/>
    <w:rsid w:val="00D93A58"/>
    <w:rsid w:val="00D968F4"/>
    <w:rsid w:val="00D96997"/>
    <w:rsid w:val="00D978B2"/>
    <w:rsid w:val="00DA14EA"/>
    <w:rsid w:val="00DA16B5"/>
    <w:rsid w:val="00DA1C9C"/>
    <w:rsid w:val="00DA2731"/>
    <w:rsid w:val="00DB1D37"/>
    <w:rsid w:val="00DB36F9"/>
    <w:rsid w:val="00DB3A91"/>
    <w:rsid w:val="00DB4871"/>
    <w:rsid w:val="00DB4CCD"/>
    <w:rsid w:val="00DB5720"/>
    <w:rsid w:val="00DB6BBC"/>
    <w:rsid w:val="00DC09C5"/>
    <w:rsid w:val="00DC108E"/>
    <w:rsid w:val="00DC128F"/>
    <w:rsid w:val="00DC52AB"/>
    <w:rsid w:val="00DC5338"/>
    <w:rsid w:val="00DC5814"/>
    <w:rsid w:val="00DC61C6"/>
    <w:rsid w:val="00DC6681"/>
    <w:rsid w:val="00DC6B46"/>
    <w:rsid w:val="00DC797E"/>
    <w:rsid w:val="00DC7FF4"/>
    <w:rsid w:val="00DD150D"/>
    <w:rsid w:val="00DD2752"/>
    <w:rsid w:val="00DD2DAD"/>
    <w:rsid w:val="00DD31FD"/>
    <w:rsid w:val="00DD34A2"/>
    <w:rsid w:val="00DD3801"/>
    <w:rsid w:val="00DD4636"/>
    <w:rsid w:val="00DD47D3"/>
    <w:rsid w:val="00DD60B8"/>
    <w:rsid w:val="00DD7017"/>
    <w:rsid w:val="00DD7BBD"/>
    <w:rsid w:val="00DE0A77"/>
    <w:rsid w:val="00DE18EC"/>
    <w:rsid w:val="00DE4B41"/>
    <w:rsid w:val="00DE581D"/>
    <w:rsid w:val="00DE66A4"/>
    <w:rsid w:val="00DE6AD1"/>
    <w:rsid w:val="00DF09CD"/>
    <w:rsid w:val="00DF0EDE"/>
    <w:rsid w:val="00DF2004"/>
    <w:rsid w:val="00DF248D"/>
    <w:rsid w:val="00DF387A"/>
    <w:rsid w:val="00DF44FD"/>
    <w:rsid w:val="00DF452B"/>
    <w:rsid w:val="00DF55CE"/>
    <w:rsid w:val="00DF786A"/>
    <w:rsid w:val="00DF7BC0"/>
    <w:rsid w:val="00E00EFE"/>
    <w:rsid w:val="00E01026"/>
    <w:rsid w:val="00E01D56"/>
    <w:rsid w:val="00E01F72"/>
    <w:rsid w:val="00E02A72"/>
    <w:rsid w:val="00E046DF"/>
    <w:rsid w:val="00E04A6E"/>
    <w:rsid w:val="00E0504B"/>
    <w:rsid w:val="00E06993"/>
    <w:rsid w:val="00E06DD1"/>
    <w:rsid w:val="00E06F7D"/>
    <w:rsid w:val="00E07024"/>
    <w:rsid w:val="00E07149"/>
    <w:rsid w:val="00E10286"/>
    <w:rsid w:val="00E10F69"/>
    <w:rsid w:val="00E11C28"/>
    <w:rsid w:val="00E14773"/>
    <w:rsid w:val="00E153AD"/>
    <w:rsid w:val="00E1758D"/>
    <w:rsid w:val="00E21B81"/>
    <w:rsid w:val="00E240CE"/>
    <w:rsid w:val="00E252A0"/>
    <w:rsid w:val="00E257CC"/>
    <w:rsid w:val="00E26638"/>
    <w:rsid w:val="00E271AF"/>
    <w:rsid w:val="00E27F77"/>
    <w:rsid w:val="00E27FF1"/>
    <w:rsid w:val="00E32756"/>
    <w:rsid w:val="00E32866"/>
    <w:rsid w:val="00E336DB"/>
    <w:rsid w:val="00E34A49"/>
    <w:rsid w:val="00E34C46"/>
    <w:rsid w:val="00E3553D"/>
    <w:rsid w:val="00E35628"/>
    <w:rsid w:val="00E36B68"/>
    <w:rsid w:val="00E401EB"/>
    <w:rsid w:val="00E402A7"/>
    <w:rsid w:val="00E422FF"/>
    <w:rsid w:val="00E44215"/>
    <w:rsid w:val="00E45427"/>
    <w:rsid w:val="00E45B33"/>
    <w:rsid w:val="00E4604F"/>
    <w:rsid w:val="00E4719E"/>
    <w:rsid w:val="00E5064D"/>
    <w:rsid w:val="00E53C10"/>
    <w:rsid w:val="00E53C5B"/>
    <w:rsid w:val="00E54535"/>
    <w:rsid w:val="00E57344"/>
    <w:rsid w:val="00E63359"/>
    <w:rsid w:val="00E63BF1"/>
    <w:rsid w:val="00E63E4F"/>
    <w:rsid w:val="00E65576"/>
    <w:rsid w:val="00E66695"/>
    <w:rsid w:val="00E672DD"/>
    <w:rsid w:val="00E703DF"/>
    <w:rsid w:val="00E71716"/>
    <w:rsid w:val="00E72172"/>
    <w:rsid w:val="00E72D33"/>
    <w:rsid w:val="00E73C70"/>
    <w:rsid w:val="00E74400"/>
    <w:rsid w:val="00E75229"/>
    <w:rsid w:val="00E75DAF"/>
    <w:rsid w:val="00E76716"/>
    <w:rsid w:val="00E77F26"/>
    <w:rsid w:val="00E81558"/>
    <w:rsid w:val="00E825BB"/>
    <w:rsid w:val="00E8303F"/>
    <w:rsid w:val="00E831ED"/>
    <w:rsid w:val="00E83598"/>
    <w:rsid w:val="00E83F3A"/>
    <w:rsid w:val="00E84004"/>
    <w:rsid w:val="00E84198"/>
    <w:rsid w:val="00E8601D"/>
    <w:rsid w:val="00E866D9"/>
    <w:rsid w:val="00E86EAF"/>
    <w:rsid w:val="00E871A0"/>
    <w:rsid w:val="00E8772A"/>
    <w:rsid w:val="00E87C8F"/>
    <w:rsid w:val="00E90DB8"/>
    <w:rsid w:val="00E914C0"/>
    <w:rsid w:val="00E916DC"/>
    <w:rsid w:val="00E91FD8"/>
    <w:rsid w:val="00E92CF0"/>
    <w:rsid w:val="00E92F6A"/>
    <w:rsid w:val="00E9484F"/>
    <w:rsid w:val="00E96135"/>
    <w:rsid w:val="00EA132D"/>
    <w:rsid w:val="00EA2E3E"/>
    <w:rsid w:val="00EA5681"/>
    <w:rsid w:val="00EA57F8"/>
    <w:rsid w:val="00EA5A42"/>
    <w:rsid w:val="00EA7B4F"/>
    <w:rsid w:val="00EB0813"/>
    <w:rsid w:val="00EB27B3"/>
    <w:rsid w:val="00EB2A3D"/>
    <w:rsid w:val="00EB2D56"/>
    <w:rsid w:val="00EB304A"/>
    <w:rsid w:val="00EB331F"/>
    <w:rsid w:val="00EB417E"/>
    <w:rsid w:val="00EB45D8"/>
    <w:rsid w:val="00EB4AB3"/>
    <w:rsid w:val="00EB5415"/>
    <w:rsid w:val="00EB6617"/>
    <w:rsid w:val="00EB7083"/>
    <w:rsid w:val="00EC17A9"/>
    <w:rsid w:val="00EC27D4"/>
    <w:rsid w:val="00EC4653"/>
    <w:rsid w:val="00EC47DE"/>
    <w:rsid w:val="00EC480C"/>
    <w:rsid w:val="00EC541A"/>
    <w:rsid w:val="00EC6C34"/>
    <w:rsid w:val="00EC7971"/>
    <w:rsid w:val="00EC798D"/>
    <w:rsid w:val="00EC7A56"/>
    <w:rsid w:val="00ED02AE"/>
    <w:rsid w:val="00ED1471"/>
    <w:rsid w:val="00ED149E"/>
    <w:rsid w:val="00ED475C"/>
    <w:rsid w:val="00ED47D5"/>
    <w:rsid w:val="00EE082D"/>
    <w:rsid w:val="00EE0977"/>
    <w:rsid w:val="00EE143F"/>
    <w:rsid w:val="00EE206E"/>
    <w:rsid w:val="00EE22D7"/>
    <w:rsid w:val="00EE35DF"/>
    <w:rsid w:val="00EE3DAE"/>
    <w:rsid w:val="00EE4754"/>
    <w:rsid w:val="00EE5F1A"/>
    <w:rsid w:val="00EE6D9F"/>
    <w:rsid w:val="00EE7503"/>
    <w:rsid w:val="00EF1BC3"/>
    <w:rsid w:val="00EF1EE4"/>
    <w:rsid w:val="00EF2765"/>
    <w:rsid w:val="00EF3D24"/>
    <w:rsid w:val="00EF4B94"/>
    <w:rsid w:val="00EF5D3C"/>
    <w:rsid w:val="00EF6EC1"/>
    <w:rsid w:val="00EF7056"/>
    <w:rsid w:val="00F00B48"/>
    <w:rsid w:val="00F00C08"/>
    <w:rsid w:val="00F01A45"/>
    <w:rsid w:val="00F02076"/>
    <w:rsid w:val="00F02279"/>
    <w:rsid w:val="00F044F3"/>
    <w:rsid w:val="00F045E4"/>
    <w:rsid w:val="00F04B8D"/>
    <w:rsid w:val="00F0564A"/>
    <w:rsid w:val="00F058D4"/>
    <w:rsid w:val="00F05DB8"/>
    <w:rsid w:val="00F069AD"/>
    <w:rsid w:val="00F0720E"/>
    <w:rsid w:val="00F07EDA"/>
    <w:rsid w:val="00F11BB0"/>
    <w:rsid w:val="00F11C82"/>
    <w:rsid w:val="00F13333"/>
    <w:rsid w:val="00F15050"/>
    <w:rsid w:val="00F15434"/>
    <w:rsid w:val="00F15AD7"/>
    <w:rsid w:val="00F169CD"/>
    <w:rsid w:val="00F17B7A"/>
    <w:rsid w:val="00F21C36"/>
    <w:rsid w:val="00F24B60"/>
    <w:rsid w:val="00F25680"/>
    <w:rsid w:val="00F25F03"/>
    <w:rsid w:val="00F26401"/>
    <w:rsid w:val="00F26AD9"/>
    <w:rsid w:val="00F26C21"/>
    <w:rsid w:val="00F27406"/>
    <w:rsid w:val="00F30DDE"/>
    <w:rsid w:val="00F32061"/>
    <w:rsid w:val="00F33156"/>
    <w:rsid w:val="00F35B38"/>
    <w:rsid w:val="00F35DCE"/>
    <w:rsid w:val="00F36D26"/>
    <w:rsid w:val="00F36D69"/>
    <w:rsid w:val="00F37260"/>
    <w:rsid w:val="00F408D1"/>
    <w:rsid w:val="00F41483"/>
    <w:rsid w:val="00F41686"/>
    <w:rsid w:val="00F41DF6"/>
    <w:rsid w:val="00F423BF"/>
    <w:rsid w:val="00F42FAC"/>
    <w:rsid w:val="00F43A37"/>
    <w:rsid w:val="00F44123"/>
    <w:rsid w:val="00F446E5"/>
    <w:rsid w:val="00F4533F"/>
    <w:rsid w:val="00F4657C"/>
    <w:rsid w:val="00F47082"/>
    <w:rsid w:val="00F50222"/>
    <w:rsid w:val="00F5103F"/>
    <w:rsid w:val="00F5125E"/>
    <w:rsid w:val="00F53227"/>
    <w:rsid w:val="00F5587C"/>
    <w:rsid w:val="00F5609F"/>
    <w:rsid w:val="00F568DE"/>
    <w:rsid w:val="00F56F83"/>
    <w:rsid w:val="00F61C2A"/>
    <w:rsid w:val="00F61F0F"/>
    <w:rsid w:val="00F62A4A"/>
    <w:rsid w:val="00F62D60"/>
    <w:rsid w:val="00F62F78"/>
    <w:rsid w:val="00F64BF4"/>
    <w:rsid w:val="00F64D85"/>
    <w:rsid w:val="00F65DD3"/>
    <w:rsid w:val="00F661AC"/>
    <w:rsid w:val="00F66854"/>
    <w:rsid w:val="00F7000E"/>
    <w:rsid w:val="00F724E7"/>
    <w:rsid w:val="00F7362A"/>
    <w:rsid w:val="00F736A0"/>
    <w:rsid w:val="00F742F6"/>
    <w:rsid w:val="00F75260"/>
    <w:rsid w:val="00F7681C"/>
    <w:rsid w:val="00F76BDC"/>
    <w:rsid w:val="00F773E4"/>
    <w:rsid w:val="00F774FF"/>
    <w:rsid w:val="00F81410"/>
    <w:rsid w:val="00F819B2"/>
    <w:rsid w:val="00F81D12"/>
    <w:rsid w:val="00F822D4"/>
    <w:rsid w:val="00F83325"/>
    <w:rsid w:val="00F8503E"/>
    <w:rsid w:val="00F85538"/>
    <w:rsid w:val="00F85EB6"/>
    <w:rsid w:val="00F87836"/>
    <w:rsid w:val="00F879C1"/>
    <w:rsid w:val="00F87D93"/>
    <w:rsid w:val="00F900EA"/>
    <w:rsid w:val="00F90500"/>
    <w:rsid w:val="00F9291A"/>
    <w:rsid w:val="00F93258"/>
    <w:rsid w:val="00F94731"/>
    <w:rsid w:val="00F96D8E"/>
    <w:rsid w:val="00F971D8"/>
    <w:rsid w:val="00FA28EF"/>
    <w:rsid w:val="00FA3134"/>
    <w:rsid w:val="00FA518D"/>
    <w:rsid w:val="00FA5EB8"/>
    <w:rsid w:val="00FA74A7"/>
    <w:rsid w:val="00FA76DB"/>
    <w:rsid w:val="00FB078C"/>
    <w:rsid w:val="00FB0814"/>
    <w:rsid w:val="00FB1FE2"/>
    <w:rsid w:val="00FB3769"/>
    <w:rsid w:val="00FB4D5A"/>
    <w:rsid w:val="00FB533F"/>
    <w:rsid w:val="00FB5ABC"/>
    <w:rsid w:val="00FB7359"/>
    <w:rsid w:val="00FB738A"/>
    <w:rsid w:val="00FB7C6E"/>
    <w:rsid w:val="00FC3457"/>
    <w:rsid w:val="00FC3E95"/>
    <w:rsid w:val="00FC4811"/>
    <w:rsid w:val="00FC4E37"/>
    <w:rsid w:val="00FC655B"/>
    <w:rsid w:val="00FC6799"/>
    <w:rsid w:val="00FC67AA"/>
    <w:rsid w:val="00FD0612"/>
    <w:rsid w:val="00FD0BAD"/>
    <w:rsid w:val="00FD0E47"/>
    <w:rsid w:val="00FD1132"/>
    <w:rsid w:val="00FD14FF"/>
    <w:rsid w:val="00FD153D"/>
    <w:rsid w:val="00FD2425"/>
    <w:rsid w:val="00FD268B"/>
    <w:rsid w:val="00FD3F0E"/>
    <w:rsid w:val="00FD45D3"/>
    <w:rsid w:val="00FD58B6"/>
    <w:rsid w:val="00FD5918"/>
    <w:rsid w:val="00FD6C7F"/>
    <w:rsid w:val="00FD759F"/>
    <w:rsid w:val="00FD7C99"/>
    <w:rsid w:val="00FE057A"/>
    <w:rsid w:val="00FE08E7"/>
    <w:rsid w:val="00FE0B8D"/>
    <w:rsid w:val="00FE137B"/>
    <w:rsid w:val="00FE15F9"/>
    <w:rsid w:val="00FE17B3"/>
    <w:rsid w:val="00FE4CF9"/>
    <w:rsid w:val="00FE524E"/>
    <w:rsid w:val="00FE6D77"/>
    <w:rsid w:val="00FE7AEE"/>
    <w:rsid w:val="00FF047E"/>
    <w:rsid w:val="00FF1B8F"/>
    <w:rsid w:val="00FF2818"/>
    <w:rsid w:val="00FF4E74"/>
    <w:rsid w:val="00FF6085"/>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FB4060"/>
  <w15:docId w15:val="{56599ECB-1D88-4EAD-88EF-2969BAF7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5364"/>
    <w:rPr>
      <w:sz w:val="24"/>
      <w:szCs w:val="24"/>
    </w:rPr>
  </w:style>
  <w:style w:type="paragraph" w:styleId="Heading1">
    <w:name w:val="heading 1"/>
    <w:basedOn w:val="Normal"/>
    <w:next w:val="Normal"/>
    <w:qFormat/>
    <w:pPr>
      <w:keepNext/>
      <w:outlineLvl w:val="0"/>
    </w:pPr>
    <w:rPr>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Indent">
    <w:name w:val="Body Text Indent"/>
    <w:basedOn w:val="Normal"/>
    <w:link w:val="BodyTextIndentChar"/>
    <w:pPr>
      <w:spacing w:after="120"/>
      <w:ind w:left="283"/>
    </w:pPr>
  </w:style>
  <w:style w:type="paragraph" w:styleId="Subtitle">
    <w:name w:val="Subtitle"/>
    <w:basedOn w:val="Normal"/>
    <w:qFormat/>
    <w:pPr>
      <w:spacing w:after="60"/>
      <w:jc w:val="center"/>
      <w:outlineLvl w:val="1"/>
    </w:pPr>
    <w:rPr>
      <w:rFonts w:ascii="Arial" w:hAnsi="Arial" w:cs="Arial"/>
    </w:rPr>
  </w:style>
  <w:style w:type="paragraph" w:customStyle="1" w:styleId="MailingInstructions">
    <w:name w:val="Mailing Instructions"/>
    <w:basedOn w:val="Normal"/>
  </w:style>
  <w:style w:type="paragraph" w:customStyle="1" w:styleId="ReferenceLine">
    <w:name w:val="Reference 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BodyTextIndent2">
    <w:name w:val="Body Text Indent 2"/>
    <w:basedOn w:val="Normal"/>
    <w:pPr>
      <w:ind w:left="1440"/>
    </w:pPr>
  </w:style>
  <w:style w:type="paragraph" w:styleId="BalloonText">
    <w:name w:val="Balloon Text"/>
    <w:basedOn w:val="Normal"/>
    <w:link w:val="BalloonTextChar"/>
    <w:rsid w:val="0033446F"/>
    <w:rPr>
      <w:rFonts w:ascii="Tahoma" w:hAnsi="Tahoma" w:cs="Tahoma"/>
      <w:sz w:val="16"/>
      <w:szCs w:val="16"/>
    </w:rPr>
  </w:style>
  <w:style w:type="character" w:customStyle="1" w:styleId="BalloonTextChar">
    <w:name w:val="Balloon Text Char"/>
    <w:link w:val="BalloonText"/>
    <w:rsid w:val="0033446F"/>
    <w:rPr>
      <w:rFonts w:ascii="Tahoma" w:hAnsi="Tahoma" w:cs="Tahoma"/>
      <w:sz w:val="16"/>
      <w:szCs w:val="16"/>
      <w:lang w:val="en-US" w:eastAsia="en-US"/>
    </w:rPr>
  </w:style>
  <w:style w:type="character" w:customStyle="1" w:styleId="BodyTextIndentChar">
    <w:name w:val="Body Text Indent Char"/>
    <w:link w:val="BodyTextIndent"/>
    <w:rsid w:val="002139AF"/>
    <w:rPr>
      <w:sz w:val="24"/>
      <w:szCs w:val="24"/>
    </w:rPr>
  </w:style>
  <w:style w:type="paragraph" w:styleId="ListParagraph">
    <w:name w:val="List Paragraph"/>
    <w:basedOn w:val="Normal"/>
    <w:uiPriority w:val="34"/>
    <w:qFormat/>
    <w:rsid w:val="00EB331F"/>
    <w:pPr>
      <w:ind w:left="720"/>
      <w:contextualSpacing/>
    </w:pPr>
  </w:style>
  <w:style w:type="paragraph" w:styleId="NoSpacing">
    <w:name w:val="No Spacing"/>
    <w:uiPriority w:val="1"/>
    <w:qFormat/>
    <w:rsid w:val="004254D3"/>
    <w:rPr>
      <w:sz w:val="24"/>
      <w:szCs w:val="24"/>
    </w:rPr>
  </w:style>
  <w:style w:type="character" w:customStyle="1" w:styleId="fontstyle01">
    <w:name w:val="fontstyle01"/>
    <w:basedOn w:val="DefaultParagraphFont"/>
    <w:rsid w:val="00037B86"/>
    <w:rPr>
      <w:rFonts w:ascii="ArialMT" w:hAnsi="ArialMT" w:hint="default"/>
      <w:b w:val="0"/>
      <w:bCs w:val="0"/>
      <w:i w:val="0"/>
      <w:iCs w:val="0"/>
      <w:color w:val="000000"/>
      <w:sz w:val="24"/>
      <w:szCs w:val="24"/>
    </w:rPr>
  </w:style>
  <w:style w:type="paragraph" w:styleId="Header">
    <w:name w:val="header"/>
    <w:basedOn w:val="Normal"/>
    <w:link w:val="HeaderChar"/>
    <w:unhideWhenUsed/>
    <w:rsid w:val="00B60161"/>
    <w:pPr>
      <w:tabs>
        <w:tab w:val="center" w:pos="4680"/>
        <w:tab w:val="right" w:pos="9360"/>
      </w:tabs>
    </w:pPr>
  </w:style>
  <w:style w:type="character" w:customStyle="1" w:styleId="HeaderChar">
    <w:name w:val="Header Char"/>
    <w:basedOn w:val="DefaultParagraphFont"/>
    <w:link w:val="Header"/>
    <w:rsid w:val="00B60161"/>
    <w:rPr>
      <w:sz w:val="24"/>
      <w:szCs w:val="24"/>
    </w:rPr>
  </w:style>
  <w:style w:type="paragraph" w:styleId="Footer">
    <w:name w:val="footer"/>
    <w:basedOn w:val="Normal"/>
    <w:link w:val="FooterChar"/>
    <w:unhideWhenUsed/>
    <w:rsid w:val="00B60161"/>
    <w:pPr>
      <w:tabs>
        <w:tab w:val="center" w:pos="4680"/>
        <w:tab w:val="right" w:pos="9360"/>
      </w:tabs>
    </w:pPr>
  </w:style>
  <w:style w:type="character" w:customStyle="1" w:styleId="FooterChar">
    <w:name w:val="Footer Char"/>
    <w:basedOn w:val="DefaultParagraphFont"/>
    <w:link w:val="Footer"/>
    <w:rsid w:val="00B6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3289">
      <w:bodyDiv w:val="1"/>
      <w:marLeft w:val="0"/>
      <w:marRight w:val="0"/>
      <w:marTop w:val="0"/>
      <w:marBottom w:val="0"/>
      <w:divBdr>
        <w:top w:val="none" w:sz="0" w:space="0" w:color="auto"/>
        <w:left w:val="none" w:sz="0" w:space="0" w:color="auto"/>
        <w:bottom w:val="none" w:sz="0" w:space="0" w:color="auto"/>
        <w:right w:val="none" w:sz="0" w:space="0" w:color="auto"/>
      </w:divBdr>
    </w:div>
    <w:div w:id="614213235">
      <w:bodyDiv w:val="1"/>
      <w:marLeft w:val="0"/>
      <w:marRight w:val="0"/>
      <w:marTop w:val="0"/>
      <w:marBottom w:val="0"/>
      <w:divBdr>
        <w:top w:val="none" w:sz="0" w:space="0" w:color="auto"/>
        <w:left w:val="none" w:sz="0" w:space="0" w:color="auto"/>
        <w:bottom w:val="none" w:sz="0" w:space="0" w:color="auto"/>
        <w:right w:val="none" w:sz="0" w:space="0" w:color="auto"/>
      </w:divBdr>
    </w:div>
    <w:div w:id="1164860488">
      <w:bodyDiv w:val="1"/>
      <w:marLeft w:val="0"/>
      <w:marRight w:val="0"/>
      <w:marTop w:val="0"/>
      <w:marBottom w:val="0"/>
      <w:divBdr>
        <w:top w:val="none" w:sz="0" w:space="0" w:color="auto"/>
        <w:left w:val="none" w:sz="0" w:space="0" w:color="auto"/>
        <w:bottom w:val="none" w:sz="0" w:space="0" w:color="auto"/>
        <w:right w:val="none" w:sz="0" w:space="0" w:color="auto"/>
      </w:divBdr>
    </w:div>
    <w:div w:id="1177381791">
      <w:bodyDiv w:val="1"/>
      <w:marLeft w:val="0"/>
      <w:marRight w:val="0"/>
      <w:marTop w:val="0"/>
      <w:marBottom w:val="0"/>
      <w:divBdr>
        <w:top w:val="none" w:sz="0" w:space="0" w:color="auto"/>
        <w:left w:val="none" w:sz="0" w:space="0" w:color="auto"/>
        <w:bottom w:val="none" w:sz="0" w:space="0" w:color="auto"/>
        <w:right w:val="none" w:sz="0" w:space="0" w:color="auto"/>
      </w:divBdr>
    </w:div>
    <w:div w:id="1368916658">
      <w:bodyDiv w:val="1"/>
      <w:marLeft w:val="0"/>
      <w:marRight w:val="0"/>
      <w:marTop w:val="0"/>
      <w:marBottom w:val="0"/>
      <w:divBdr>
        <w:top w:val="none" w:sz="0" w:space="0" w:color="auto"/>
        <w:left w:val="none" w:sz="0" w:space="0" w:color="auto"/>
        <w:bottom w:val="none" w:sz="0" w:space="0" w:color="auto"/>
        <w:right w:val="none" w:sz="0" w:space="0" w:color="auto"/>
      </w:divBdr>
    </w:div>
    <w:div w:id="1435637609">
      <w:bodyDiv w:val="1"/>
      <w:marLeft w:val="0"/>
      <w:marRight w:val="0"/>
      <w:marTop w:val="0"/>
      <w:marBottom w:val="0"/>
      <w:divBdr>
        <w:top w:val="none" w:sz="0" w:space="0" w:color="auto"/>
        <w:left w:val="none" w:sz="0" w:space="0" w:color="auto"/>
        <w:bottom w:val="none" w:sz="0" w:space="0" w:color="auto"/>
        <w:right w:val="none" w:sz="0" w:space="0" w:color="auto"/>
      </w:divBdr>
    </w:div>
    <w:div w:id="1563057321">
      <w:bodyDiv w:val="1"/>
      <w:marLeft w:val="0"/>
      <w:marRight w:val="0"/>
      <w:marTop w:val="0"/>
      <w:marBottom w:val="0"/>
      <w:divBdr>
        <w:top w:val="none" w:sz="0" w:space="0" w:color="auto"/>
        <w:left w:val="none" w:sz="0" w:space="0" w:color="auto"/>
        <w:bottom w:val="none" w:sz="0" w:space="0" w:color="auto"/>
        <w:right w:val="none" w:sz="0" w:space="0" w:color="auto"/>
      </w:divBdr>
    </w:div>
    <w:div w:id="17930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0E69-40F2-4460-AA05-85489343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Page 3</vt:lpstr>
    </vt:vector>
  </TitlesOfParts>
  <Company>Town of Rivers</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3</dc:title>
  <dc:creator>ADM</dc:creator>
  <cp:lastModifiedBy>Kat Bridgeman</cp:lastModifiedBy>
  <cp:revision>2</cp:revision>
  <cp:lastPrinted>2024-10-15T20:58:00Z</cp:lastPrinted>
  <dcterms:created xsi:type="dcterms:W3CDTF">2024-10-15T21:11:00Z</dcterms:created>
  <dcterms:modified xsi:type="dcterms:W3CDTF">2024-10-15T21:11:00Z</dcterms:modified>
</cp:coreProperties>
</file>